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37"/>
        <w:tblW w:w="9687" w:type="dxa"/>
        <w:tblLayout w:type="fixed"/>
        <w:tblLook w:val="04A0" w:firstRow="1" w:lastRow="0" w:firstColumn="1" w:lastColumn="0" w:noHBand="0" w:noVBand="1"/>
      </w:tblPr>
      <w:tblGrid>
        <w:gridCol w:w="9687"/>
      </w:tblGrid>
      <w:tr w:rsidR="004938F9" w:rsidRPr="00545235" w14:paraId="4BCF69C2" w14:textId="77777777" w:rsidTr="009B6147">
        <w:trPr>
          <w:trHeight w:val="2552"/>
        </w:trPr>
        <w:tc>
          <w:tcPr>
            <w:tcW w:w="9687" w:type="dxa"/>
            <w:vAlign w:val="center"/>
          </w:tcPr>
          <w:tbl>
            <w:tblPr>
              <w:tblpPr w:leftFromText="180" w:rightFromText="180" w:vertAnchor="text" w:horzAnchor="margin" w:tblpX="1136" w:tblpY="238"/>
              <w:tblOverlap w:val="never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1334"/>
              <w:gridCol w:w="9156"/>
            </w:tblGrid>
            <w:tr w:rsidR="004938F9" w:rsidRPr="009C42ED" w14:paraId="7C908CB1" w14:textId="77777777" w:rsidTr="004938F9">
              <w:tc>
                <w:tcPr>
                  <w:tcW w:w="1334" w:type="dxa"/>
                  <w:vAlign w:val="center"/>
                  <w:hideMark/>
                </w:tcPr>
                <w:p w14:paraId="3D4F3B97" w14:textId="01A4B065" w:rsidR="004938F9" w:rsidRPr="009C42ED" w:rsidRDefault="004938F9" w:rsidP="004938F9">
                  <w:pPr>
                    <w:suppressAutoHyphens/>
                    <w:spacing w:after="0" w:line="240" w:lineRule="auto"/>
                    <w:ind w:left="305"/>
                    <w:jc w:val="center"/>
                    <w:rPr>
                      <w:rFonts w:ascii="Times New Roman" w:eastAsia="Calibri" w:hAnsi="Times New Roman" w:cs="Calibri"/>
                      <w:sz w:val="24"/>
                      <w:szCs w:val="24"/>
                      <w:lang w:eastAsia="ar-SA"/>
                    </w:rPr>
                  </w:pPr>
                  <w:r w:rsidRPr="009C42ED">
                    <w:rPr>
                      <w:rFonts w:ascii="Calibri" w:eastAsia="Calibri" w:hAnsi="Calibri" w:cs="Calibri"/>
                      <w:noProof/>
                      <w:lang w:eastAsia="ru-RU"/>
                    </w:rPr>
                    <w:drawing>
                      <wp:anchor distT="0" distB="0" distL="114935" distR="114935" simplePos="0" relativeHeight="251662336" behindDoc="0" locked="0" layoutInCell="1" allowOverlap="1" wp14:anchorId="16E0EBB4" wp14:editId="45AB175F">
                        <wp:simplePos x="0" y="0"/>
                        <wp:positionH relativeFrom="column">
                          <wp:posOffset>-46355</wp:posOffset>
                        </wp:positionH>
                        <wp:positionV relativeFrom="paragraph">
                          <wp:posOffset>-713740</wp:posOffset>
                        </wp:positionV>
                        <wp:extent cx="824865" cy="646430"/>
                        <wp:effectExtent l="0" t="0" r="0" b="1270"/>
                        <wp:wrapSquare wrapText="bothSides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4865" cy="646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156" w:type="dxa"/>
                  <w:vAlign w:val="center"/>
                </w:tcPr>
                <w:p w14:paraId="23ADF263" w14:textId="77777777" w:rsidR="004938F9" w:rsidRPr="004938F9" w:rsidRDefault="004938F9" w:rsidP="004938F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4938F9">
                    <w:rPr>
                      <w:rFonts w:ascii="Times New Roman" w:eastAsia="Calibri" w:hAnsi="Times New Roman" w:cs="Times New Roman"/>
                      <w:lang w:eastAsia="ar-SA"/>
                    </w:rPr>
                    <w:t>Государственное бюджетное учреждение</w:t>
                  </w:r>
                </w:p>
                <w:p w14:paraId="63389455" w14:textId="7BBFD5EC" w:rsidR="004938F9" w:rsidRPr="004938F9" w:rsidRDefault="004938F9" w:rsidP="004938F9">
                  <w:pPr>
                    <w:tabs>
                      <w:tab w:val="left" w:pos="8625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4938F9">
                    <w:rPr>
                      <w:rFonts w:ascii="Times New Roman" w:eastAsia="Calibri" w:hAnsi="Times New Roman" w:cs="Times New Roman"/>
                      <w:lang w:eastAsia="ar-SA"/>
                    </w:rPr>
                    <w:t>дополнительного профессионального педагогического образования</w:t>
                  </w:r>
                </w:p>
                <w:p w14:paraId="0C9F6EF4" w14:textId="77777777" w:rsidR="004938F9" w:rsidRPr="004938F9" w:rsidRDefault="004938F9" w:rsidP="004938F9">
                  <w:pPr>
                    <w:suppressAutoHyphens/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4938F9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>центр повышения квалификации специалистов</w:t>
                  </w:r>
                </w:p>
                <w:p w14:paraId="5B703399" w14:textId="77777777" w:rsidR="004938F9" w:rsidRPr="004938F9" w:rsidRDefault="004938F9" w:rsidP="004938F9">
                  <w:pPr>
                    <w:numPr>
                      <w:ilvl w:val="5"/>
                      <w:numId w:val="1"/>
                    </w:numPr>
                    <w:suppressAutoHyphens/>
                    <w:spacing w:after="0" w:line="240" w:lineRule="auto"/>
                    <w:jc w:val="center"/>
                    <w:outlineLvl w:val="5"/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</w:pPr>
                  <w:r w:rsidRPr="004938F9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«Информационно-методический Центр»</w:t>
                  </w:r>
                </w:p>
                <w:p w14:paraId="7A784DD2" w14:textId="77777777" w:rsidR="004938F9" w:rsidRPr="004938F9" w:rsidRDefault="004938F9" w:rsidP="004938F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4938F9">
                    <w:rPr>
                      <w:rFonts w:ascii="Times New Roman" w:eastAsia="Calibri" w:hAnsi="Times New Roman" w:cs="Times New Roman"/>
                      <w:lang w:eastAsia="ar-SA"/>
                    </w:rPr>
                    <w:t>Кировского района Санкт-Петербурга</w:t>
                  </w:r>
                </w:p>
                <w:p w14:paraId="744E57F0" w14:textId="77777777" w:rsidR="004938F9" w:rsidRPr="004938F9" w:rsidRDefault="004938F9" w:rsidP="004938F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</w:p>
              </w:tc>
            </w:tr>
            <w:tr w:rsidR="004938F9" w:rsidRPr="009C42ED" w14:paraId="4FB4A28C" w14:textId="77777777" w:rsidTr="004938F9">
              <w:tc>
                <w:tcPr>
                  <w:tcW w:w="1334" w:type="dxa"/>
                  <w:hideMark/>
                </w:tcPr>
                <w:p w14:paraId="507261E7" w14:textId="260FC2A6" w:rsidR="004938F9" w:rsidRPr="009C42ED" w:rsidRDefault="00B310CB" w:rsidP="004938F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sz w:val="24"/>
                      <w:szCs w:val="24"/>
                      <w:lang w:eastAsia="ar-SA"/>
                    </w:rPr>
                  </w:pPr>
                  <w:r w:rsidRPr="009C42ED">
                    <w:rPr>
                      <w:rFonts w:ascii="Calibri" w:eastAsia="Calibri" w:hAnsi="Calibri" w:cs="Calibri"/>
                      <w:noProof/>
                      <w:lang w:eastAsia="ru-RU"/>
                    </w:rPr>
                    <w:drawing>
                      <wp:anchor distT="0" distB="0" distL="114935" distR="114935" simplePos="0" relativeHeight="251663360" behindDoc="0" locked="0" layoutInCell="1" allowOverlap="1" wp14:anchorId="3576527A" wp14:editId="4FAC7E46">
                        <wp:simplePos x="0" y="0"/>
                        <wp:positionH relativeFrom="column">
                          <wp:posOffset>53340</wp:posOffset>
                        </wp:positionH>
                        <wp:positionV relativeFrom="paragraph">
                          <wp:posOffset>21590</wp:posOffset>
                        </wp:positionV>
                        <wp:extent cx="628650" cy="661035"/>
                        <wp:effectExtent l="0" t="0" r="0" b="5715"/>
                        <wp:wrapNone/>
                        <wp:docPr id="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-36000" contrast="6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1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156" w:type="dxa"/>
                  <w:vAlign w:val="center"/>
                </w:tcPr>
                <w:p w14:paraId="4F22C1A5" w14:textId="132A2997" w:rsidR="004938F9" w:rsidRPr="004938F9" w:rsidRDefault="004938F9" w:rsidP="004938F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lang w:eastAsia="ar-SA"/>
                    </w:rPr>
                  </w:pPr>
                  <w:r w:rsidRPr="004938F9">
                    <w:rPr>
                      <w:rFonts w:ascii="Times New Roman" w:eastAsia="Calibri" w:hAnsi="Times New Roman" w:cs="Calibri"/>
                      <w:lang w:eastAsia="ar-SA"/>
                    </w:rPr>
                    <w:t>Государственное бюджетное образовательное учреждение</w:t>
                  </w:r>
                </w:p>
                <w:p w14:paraId="036BB1E9" w14:textId="538A30F0" w:rsidR="004938F9" w:rsidRPr="009840F6" w:rsidRDefault="004938F9" w:rsidP="004938F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  <w:r w:rsidRPr="004938F9">
                    <w:rPr>
                      <w:rFonts w:ascii="Times New Roman" w:eastAsia="Calibri" w:hAnsi="Times New Roman" w:cs="Calibri"/>
                      <w:lang w:eastAsia="ar-SA"/>
                    </w:rPr>
                    <w:t xml:space="preserve">средняя общеобразовательная школа </w:t>
                  </w:r>
                  <w:r w:rsidRPr="009840F6">
                    <w:rPr>
                      <w:rFonts w:ascii="Times New Roman" w:eastAsia="Calibri" w:hAnsi="Times New Roman" w:cs="Calibri"/>
                      <w:b/>
                      <w:lang w:eastAsia="ar-SA"/>
                    </w:rPr>
                    <w:t>№ 388</w:t>
                  </w:r>
                </w:p>
                <w:p w14:paraId="5594D863" w14:textId="77845208" w:rsidR="004938F9" w:rsidRPr="004938F9" w:rsidRDefault="004938F9" w:rsidP="004938F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b/>
                      <w:lang w:eastAsia="ar-SA"/>
                    </w:rPr>
                  </w:pPr>
                  <w:r w:rsidRPr="004938F9">
                    <w:rPr>
                      <w:rFonts w:ascii="Times New Roman" w:eastAsia="Calibri" w:hAnsi="Times New Roman" w:cs="Calibri"/>
                      <w:lang w:eastAsia="ar-SA"/>
                    </w:rPr>
                    <w:t>Кировского района Санкт-Петербурга</w:t>
                  </w:r>
                </w:p>
                <w:p w14:paraId="4A3E3644" w14:textId="77777777" w:rsidR="004938F9" w:rsidRPr="004938F9" w:rsidRDefault="004938F9" w:rsidP="004938F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 w:cs="Calibri"/>
                      <w:lang w:eastAsia="ar-SA"/>
                    </w:rPr>
                  </w:pPr>
                  <w:bookmarkStart w:id="0" w:name="_GoBack"/>
                  <w:bookmarkEnd w:id="0"/>
                </w:p>
              </w:tc>
            </w:tr>
          </w:tbl>
          <w:p w14:paraId="5FCCB883" w14:textId="77777777" w:rsidR="004938F9" w:rsidRDefault="004938F9" w:rsidP="004938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F5BD8F2" w14:textId="77777777" w:rsidR="009840F6" w:rsidRDefault="009840F6" w:rsidP="00B31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545DA" w14:textId="2B817D59" w:rsidR="000926E2" w:rsidRPr="009840F6" w:rsidRDefault="00001965" w:rsidP="000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РАЙОННЫЙ </w:t>
      </w:r>
      <w:r w:rsidR="000926E2" w:rsidRPr="00984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</w:t>
      </w:r>
    </w:p>
    <w:p w14:paraId="489119E2" w14:textId="55DB6E4F" w:rsidR="0027416D" w:rsidRPr="009840F6" w:rsidRDefault="000926E2" w:rsidP="000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44EE" w:rsidRPr="00984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председателей </w:t>
      </w:r>
      <w:r w:rsidR="0027416D" w:rsidRPr="00984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школьных методических объединений</w:t>
      </w:r>
    </w:p>
    <w:p w14:paraId="019ACF44" w14:textId="219E91EF" w:rsidR="006F44EE" w:rsidRDefault="006F44EE" w:rsidP="000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учителей начальн</w:t>
      </w:r>
      <w:r w:rsidR="009840F6" w:rsidRPr="00984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 классов</w:t>
      </w:r>
    </w:p>
    <w:p w14:paraId="5B514561" w14:textId="77777777" w:rsidR="009840F6" w:rsidRPr="009840F6" w:rsidRDefault="009840F6" w:rsidP="000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304618" w14:textId="4BBCACDB" w:rsidR="006F44EE" w:rsidRPr="009840F6" w:rsidRDefault="00616E34" w:rsidP="00C05E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84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6F44EE" w:rsidRPr="0098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Достижение предметных и метапредметных результатов </w:t>
      </w:r>
    </w:p>
    <w:p w14:paraId="35FDE714" w14:textId="77777777" w:rsidR="00AB6732" w:rsidRDefault="006F44EE" w:rsidP="00C05E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 обучении орфографии</w:t>
      </w:r>
      <w:r w:rsidR="00B44D12" w:rsidRPr="00984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5746B9F" w14:textId="77777777" w:rsidR="00FA18F3" w:rsidRPr="00FA18F3" w:rsidRDefault="00FA18F3" w:rsidP="00C05E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96B484" w14:textId="0E519D50" w:rsidR="00E600F1" w:rsidRDefault="00FA18F3" w:rsidP="00FA18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sz w:val="20"/>
          <w:szCs w:val="20"/>
        </w:rPr>
      </w:pPr>
      <w:r w:rsidRPr="00FA18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Запись семинара</w:t>
      </w:r>
      <w:r w:rsidRPr="00FA18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hyperlink r:id="rId8" w:tgtFrame="_blank" w:history="1">
        <w:r>
          <w:rPr>
            <w:rStyle w:val="a6"/>
            <w:rFonts w:ascii="Arial" w:hAnsi="Arial" w:cs="Arial"/>
            <w:color w:val="005BD1"/>
            <w:shd w:val="clear" w:color="auto" w:fill="FFFFFF"/>
          </w:rPr>
          <w:t>https://youtu.be/-oyFhhInX0Y</w:t>
        </w:r>
      </w:hyperlink>
    </w:p>
    <w:p w14:paraId="358812F7" w14:textId="77777777" w:rsidR="00FA18F3" w:rsidRPr="00FA18F3" w:rsidRDefault="00FA18F3" w:rsidP="00FA18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1010B1A" w14:textId="77777777" w:rsidR="00FA18F3" w:rsidRDefault="00FA18F3" w:rsidP="00FA18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92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00EB6BD2" w14:textId="20139E38" w:rsidR="000926E2" w:rsidRPr="00567DA0" w:rsidRDefault="00FA18F3" w:rsidP="00FA18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840F6" w:rsidRPr="00567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23.11.2020</w:t>
      </w:r>
    </w:p>
    <w:tbl>
      <w:tblPr>
        <w:tblStyle w:val="a3"/>
        <w:tblW w:w="9781" w:type="dxa"/>
        <w:tblInd w:w="-147" w:type="dxa"/>
        <w:tblLook w:val="01E0" w:firstRow="1" w:lastRow="1" w:firstColumn="1" w:lastColumn="1" w:noHBand="0" w:noVBand="0"/>
      </w:tblPr>
      <w:tblGrid>
        <w:gridCol w:w="1674"/>
        <w:gridCol w:w="4072"/>
        <w:gridCol w:w="4035"/>
      </w:tblGrid>
      <w:tr w:rsidR="000926E2" w:rsidRPr="00567DA0" w14:paraId="297D6ED1" w14:textId="77777777" w:rsidTr="004938F9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FE06" w14:textId="77777777" w:rsidR="000926E2" w:rsidRPr="00567DA0" w:rsidRDefault="000926E2" w:rsidP="00567DA0">
            <w:pPr>
              <w:jc w:val="center"/>
              <w:rPr>
                <w:b/>
                <w:sz w:val="24"/>
                <w:szCs w:val="24"/>
              </w:rPr>
            </w:pPr>
            <w:r w:rsidRPr="00567DA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28DC" w14:textId="77777777" w:rsidR="000926E2" w:rsidRPr="00567DA0" w:rsidRDefault="000926E2" w:rsidP="00567DA0">
            <w:pPr>
              <w:jc w:val="center"/>
              <w:rPr>
                <w:b/>
                <w:sz w:val="24"/>
                <w:szCs w:val="24"/>
              </w:rPr>
            </w:pPr>
            <w:r w:rsidRPr="00567DA0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3F0F09" w:rsidRPr="00567DA0" w14:paraId="474C3941" w14:textId="77777777" w:rsidTr="004938F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1B2C" w14:textId="0BB3063A" w:rsidR="003F0F09" w:rsidRPr="00567DA0" w:rsidRDefault="00567DA0" w:rsidP="00B310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310CB">
              <w:rPr>
                <w:b/>
                <w:sz w:val="24"/>
                <w:szCs w:val="24"/>
              </w:rPr>
              <w:t xml:space="preserve">                      </w:t>
            </w:r>
            <w:r w:rsidR="003F0F09" w:rsidRPr="00567DA0">
              <w:rPr>
                <w:b/>
                <w:sz w:val="24"/>
                <w:szCs w:val="24"/>
              </w:rPr>
              <w:t>Пленарная часть</w:t>
            </w:r>
          </w:p>
        </w:tc>
      </w:tr>
      <w:tr w:rsidR="003F0F09" w:rsidRPr="00567DA0" w14:paraId="595FFD40" w14:textId="77777777" w:rsidTr="00001965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5D63" w14:textId="77777777" w:rsidR="003F0F09" w:rsidRPr="00567DA0" w:rsidRDefault="003F0F09" w:rsidP="00001965">
            <w:pPr>
              <w:jc w:val="center"/>
              <w:rPr>
                <w:b/>
                <w:sz w:val="24"/>
                <w:szCs w:val="24"/>
              </w:rPr>
            </w:pPr>
            <w:r w:rsidRPr="00567DA0">
              <w:rPr>
                <w:b/>
                <w:sz w:val="24"/>
                <w:szCs w:val="24"/>
              </w:rPr>
              <w:t>15.30– 15.35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DDE6" w14:textId="42A10C4A" w:rsidR="009840F6" w:rsidRPr="00FA18F3" w:rsidRDefault="00383904" w:rsidP="00567DA0">
            <w:pPr>
              <w:jc w:val="both"/>
              <w:rPr>
                <w:sz w:val="23"/>
                <w:szCs w:val="23"/>
              </w:rPr>
            </w:pPr>
            <w:r w:rsidRPr="00FA18F3">
              <w:rPr>
                <w:sz w:val="23"/>
                <w:szCs w:val="23"/>
              </w:rPr>
              <w:t xml:space="preserve">Организация работы ГБОУ СОШ </w:t>
            </w:r>
          </w:p>
          <w:p w14:paraId="17347296" w14:textId="2D024D46" w:rsidR="003F0F09" w:rsidRPr="00FA18F3" w:rsidRDefault="00383904" w:rsidP="00567DA0">
            <w:pPr>
              <w:jc w:val="both"/>
              <w:rPr>
                <w:sz w:val="23"/>
                <w:szCs w:val="23"/>
              </w:rPr>
            </w:pPr>
            <w:r w:rsidRPr="00FA18F3">
              <w:rPr>
                <w:sz w:val="23"/>
                <w:szCs w:val="23"/>
              </w:rPr>
              <w:t>№</w:t>
            </w:r>
            <w:r w:rsidR="009840F6" w:rsidRPr="00FA18F3">
              <w:rPr>
                <w:sz w:val="23"/>
                <w:szCs w:val="23"/>
              </w:rPr>
              <w:t xml:space="preserve"> </w:t>
            </w:r>
            <w:r w:rsidRPr="00FA18F3">
              <w:rPr>
                <w:sz w:val="23"/>
                <w:szCs w:val="23"/>
              </w:rPr>
              <w:t>388 по формированию предметных и метапредметных резу</w:t>
            </w:r>
            <w:r w:rsidR="009840F6" w:rsidRPr="00FA18F3">
              <w:rPr>
                <w:sz w:val="23"/>
                <w:szCs w:val="23"/>
              </w:rPr>
              <w:t>льтатов при обучении орфографии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B33E" w14:textId="77777777" w:rsidR="003F0F09" w:rsidRPr="00FA18F3" w:rsidRDefault="003F0F09" w:rsidP="00567DA0">
            <w:pPr>
              <w:jc w:val="center"/>
              <w:rPr>
                <w:b/>
                <w:i/>
                <w:sz w:val="23"/>
                <w:szCs w:val="23"/>
              </w:rPr>
            </w:pPr>
            <w:r w:rsidRPr="00FA18F3">
              <w:rPr>
                <w:b/>
                <w:i/>
                <w:sz w:val="23"/>
                <w:szCs w:val="23"/>
              </w:rPr>
              <w:t xml:space="preserve">Павлюкова </w:t>
            </w:r>
          </w:p>
          <w:p w14:paraId="321527B1" w14:textId="77777777" w:rsidR="003F0F09" w:rsidRPr="00FA18F3" w:rsidRDefault="003F0F09" w:rsidP="00567DA0">
            <w:pPr>
              <w:jc w:val="center"/>
              <w:rPr>
                <w:b/>
                <w:i/>
                <w:sz w:val="23"/>
                <w:szCs w:val="23"/>
              </w:rPr>
            </w:pPr>
            <w:r w:rsidRPr="00FA18F3">
              <w:rPr>
                <w:b/>
                <w:i/>
                <w:sz w:val="23"/>
                <w:szCs w:val="23"/>
              </w:rPr>
              <w:t>Ирина Александровна</w:t>
            </w:r>
          </w:p>
          <w:p w14:paraId="70A086CB" w14:textId="51C473AD" w:rsidR="003F0F09" w:rsidRPr="00FA18F3" w:rsidRDefault="003F0F09" w:rsidP="009840F6">
            <w:pPr>
              <w:jc w:val="center"/>
              <w:rPr>
                <w:sz w:val="23"/>
                <w:szCs w:val="23"/>
              </w:rPr>
            </w:pPr>
            <w:r w:rsidRPr="00FA18F3">
              <w:rPr>
                <w:i/>
                <w:sz w:val="23"/>
                <w:szCs w:val="23"/>
              </w:rPr>
              <w:t xml:space="preserve">директор </w:t>
            </w:r>
            <w:r w:rsidR="009840F6" w:rsidRPr="00FA18F3">
              <w:rPr>
                <w:i/>
                <w:sz w:val="23"/>
                <w:szCs w:val="23"/>
              </w:rPr>
              <w:t>ГБОУ СОШ №388</w:t>
            </w:r>
          </w:p>
        </w:tc>
      </w:tr>
      <w:tr w:rsidR="003F0F09" w:rsidRPr="00567DA0" w14:paraId="767E9148" w14:textId="77777777" w:rsidTr="00001965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627B" w14:textId="77777777" w:rsidR="003F0F09" w:rsidRPr="00567DA0" w:rsidRDefault="003F0F09" w:rsidP="00001965">
            <w:pPr>
              <w:jc w:val="center"/>
              <w:rPr>
                <w:b/>
                <w:sz w:val="24"/>
                <w:szCs w:val="24"/>
              </w:rPr>
            </w:pPr>
            <w:r w:rsidRPr="00567DA0">
              <w:rPr>
                <w:b/>
                <w:sz w:val="24"/>
                <w:szCs w:val="24"/>
              </w:rPr>
              <w:t>15.35 – 15.40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E78C" w14:textId="2469DCBC" w:rsidR="003F0F09" w:rsidRPr="00FA18F3" w:rsidRDefault="00FA18F3" w:rsidP="00383904">
            <w:pPr>
              <w:jc w:val="both"/>
              <w:rPr>
                <w:sz w:val="23"/>
                <w:szCs w:val="23"/>
              </w:rPr>
            </w:pPr>
            <w:r w:rsidRPr="00FA18F3">
              <w:rPr>
                <w:sz w:val="23"/>
                <w:szCs w:val="23"/>
              </w:rPr>
              <w:t>Профессиональная подготовка учителя начальных классов к обучению младших школьников орфографии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7B1" w14:textId="77777777" w:rsidR="003F0F09" w:rsidRPr="00FA18F3" w:rsidRDefault="003F0F09" w:rsidP="00567DA0">
            <w:pPr>
              <w:shd w:val="clear" w:color="auto" w:fill="FFFFFF"/>
              <w:jc w:val="center"/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</w:pPr>
            <w:r w:rsidRPr="00FA18F3"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  <w:t>Чернышова</w:t>
            </w:r>
          </w:p>
          <w:p w14:paraId="57780CC2" w14:textId="77777777" w:rsidR="003F0F09" w:rsidRPr="00FA18F3" w:rsidRDefault="003F0F09" w:rsidP="00567DA0">
            <w:pPr>
              <w:shd w:val="clear" w:color="auto" w:fill="FFFFFF"/>
              <w:jc w:val="center"/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</w:pPr>
            <w:r w:rsidRPr="00FA18F3">
              <w:rPr>
                <w:rFonts w:ascii="yandex-sans" w:hAnsi="yandex-sans"/>
                <w:b/>
                <w:i/>
                <w:color w:val="000000"/>
                <w:sz w:val="23"/>
                <w:szCs w:val="23"/>
              </w:rPr>
              <w:t>Наталья Сергеевна</w:t>
            </w:r>
          </w:p>
          <w:p w14:paraId="338E55CE" w14:textId="77777777" w:rsidR="003F0F09" w:rsidRPr="00FA18F3" w:rsidRDefault="003F0F09" w:rsidP="0003434E">
            <w:pPr>
              <w:shd w:val="clear" w:color="auto" w:fill="FFFFFF"/>
              <w:jc w:val="center"/>
              <w:rPr>
                <w:rFonts w:asciiTheme="minorHAnsi" w:hAnsiTheme="minorHAnsi"/>
                <w:i/>
                <w:color w:val="000000"/>
                <w:sz w:val="23"/>
                <w:szCs w:val="23"/>
              </w:rPr>
            </w:pPr>
            <w:r w:rsidRPr="00FA18F3">
              <w:rPr>
                <w:rFonts w:ascii="yandex-sans" w:hAnsi="yandex-sans"/>
                <w:i/>
                <w:color w:val="000000"/>
                <w:sz w:val="23"/>
                <w:szCs w:val="23"/>
              </w:rPr>
              <w:t>методист ИМЦ</w:t>
            </w:r>
          </w:p>
        </w:tc>
      </w:tr>
      <w:tr w:rsidR="003F0F09" w:rsidRPr="00567DA0" w14:paraId="4B183EDC" w14:textId="77777777" w:rsidTr="00001965">
        <w:trPr>
          <w:trHeight w:val="209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86200" w14:textId="27C6C7C5" w:rsidR="003F0F09" w:rsidRPr="00567DA0" w:rsidRDefault="003F0F09" w:rsidP="00001965">
            <w:pPr>
              <w:jc w:val="center"/>
              <w:rPr>
                <w:b/>
                <w:sz w:val="24"/>
                <w:szCs w:val="24"/>
              </w:rPr>
            </w:pPr>
            <w:r w:rsidRPr="00567DA0">
              <w:rPr>
                <w:b/>
                <w:sz w:val="24"/>
                <w:szCs w:val="24"/>
              </w:rPr>
              <w:t>15.40– 15.5</w:t>
            </w:r>
            <w:r w:rsidR="0000196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F3CB" w14:textId="77777777" w:rsidR="009840F6" w:rsidRPr="00FA18F3" w:rsidRDefault="00567DA0" w:rsidP="00567DA0">
            <w:pPr>
              <w:jc w:val="both"/>
              <w:rPr>
                <w:sz w:val="23"/>
                <w:szCs w:val="23"/>
              </w:rPr>
            </w:pPr>
            <w:r w:rsidRPr="00FA18F3">
              <w:rPr>
                <w:sz w:val="23"/>
                <w:szCs w:val="23"/>
              </w:rPr>
              <w:t xml:space="preserve">Внедрение системы изучения непроверяемых написаний в начальной школе по методике </w:t>
            </w:r>
          </w:p>
          <w:p w14:paraId="20F49B1B" w14:textId="64854B5C" w:rsidR="00567DA0" w:rsidRPr="00FA18F3" w:rsidRDefault="00567DA0" w:rsidP="00567DA0">
            <w:pPr>
              <w:jc w:val="both"/>
              <w:rPr>
                <w:sz w:val="23"/>
                <w:szCs w:val="23"/>
              </w:rPr>
            </w:pPr>
            <w:r w:rsidRPr="00FA18F3">
              <w:rPr>
                <w:sz w:val="23"/>
                <w:szCs w:val="23"/>
              </w:rPr>
              <w:t>Л.В.</w:t>
            </w:r>
            <w:r w:rsidR="009840F6" w:rsidRPr="00FA18F3">
              <w:rPr>
                <w:sz w:val="23"/>
                <w:szCs w:val="23"/>
              </w:rPr>
              <w:t xml:space="preserve"> </w:t>
            </w:r>
            <w:r w:rsidRPr="00FA18F3">
              <w:rPr>
                <w:sz w:val="23"/>
                <w:szCs w:val="23"/>
              </w:rPr>
              <w:t>Савельевой</w:t>
            </w:r>
          </w:p>
          <w:p w14:paraId="62EF0D15" w14:textId="77777777" w:rsidR="00567DA0" w:rsidRPr="00FA18F3" w:rsidRDefault="00567DA0" w:rsidP="00567DA0">
            <w:pPr>
              <w:jc w:val="both"/>
              <w:rPr>
                <w:sz w:val="23"/>
                <w:szCs w:val="23"/>
              </w:rPr>
            </w:pPr>
          </w:p>
          <w:p w14:paraId="07D5DA44" w14:textId="77777777" w:rsidR="003F0F09" w:rsidRPr="00FA18F3" w:rsidRDefault="00BF143B" w:rsidP="00BF143B">
            <w:pPr>
              <w:jc w:val="both"/>
              <w:rPr>
                <w:sz w:val="23"/>
                <w:szCs w:val="23"/>
              </w:rPr>
            </w:pPr>
            <w:r w:rsidRPr="00FA18F3">
              <w:rPr>
                <w:sz w:val="23"/>
                <w:szCs w:val="23"/>
              </w:rPr>
              <w:t>От орфографического правила к орфограмме: размышление о поисках эффективных путей обучения орфографии.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0AF1" w14:textId="2500DBE4" w:rsidR="00567DA0" w:rsidRPr="00FA18F3" w:rsidRDefault="00567DA0" w:rsidP="00567DA0">
            <w:pPr>
              <w:jc w:val="center"/>
              <w:rPr>
                <w:b/>
                <w:i/>
                <w:sz w:val="23"/>
                <w:szCs w:val="23"/>
              </w:rPr>
            </w:pPr>
            <w:proofErr w:type="spellStart"/>
            <w:r w:rsidRPr="00FA18F3">
              <w:rPr>
                <w:b/>
                <w:i/>
                <w:sz w:val="23"/>
                <w:szCs w:val="23"/>
              </w:rPr>
              <w:t>Замышляева</w:t>
            </w:r>
            <w:proofErr w:type="spellEnd"/>
          </w:p>
          <w:p w14:paraId="056787C9" w14:textId="77777777" w:rsidR="00567DA0" w:rsidRPr="00FA18F3" w:rsidRDefault="00567DA0" w:rsidP="00567DA0">
            <w:pPr>
              <w:jc w:val="center"/>
              <w:rPr>
                <w:b/>
                <w:i/>
                <w:sz w:val="23"/>
                <w:szCs w:val="23"/>
              </w:rPr>
            </w:pPr>
            <w:r w:rsidRPr="00FA18F3">
              <w:rPr>
                <w:b/>
                <w:i/>
                <w:sz w:val="23"/>
                <w:szCs w:val="23"/>
              </w:rPr>
              <w:t>Валентина Сергеевна</w:t>
            </w:r>
          </w:p>
          <w:p w14:paraId="6FD0E164" w14:textId="05CA9B90" w:rsidR="00567DA0" w:rsidRPr="00FA18F3" w:rsidRDefault="00160978" w:rsidP="00567DA0">
            <w:pPr>
              <w:jc w:val="center"/>
              <w:rPr>
                <w:i/>
                <w:sz w:val="23"/>
                <w:szCs w:val="23"/>
              </w:rPr>
            </w:pPr>
            <w:r w:rsidRPr="00FA18F3">
              <w:rPr>
                <w:i/>
                <w:sz w:val="23"/>
                <w:szCs w:val="23"/>
              </w:rPr>
              <w:t>у</w:t>
            </w:r>
            <w:r w:rsidR="00567DA0" w:rsidRPr="00FA18F3">
              <w:rPr>
                <w:i/>
                <w:sz w:val="23"/>
                <w:szCs w:val="23"/>
              </w:rPr>
              <w:t>читель</w:t>
            </w:r>
            <w:r w:rsidR="009840F6" w:rsidRPr="00FA18F3">
              <w:rPr>
                <w:i/>
                <w:sz w:val="23"/>
                <w:szCs w:val="23"/>
              </w:rPr>
              <w:t xml:space="preserve"> ГБОУ СОШ №388</w:t>
            </w:r>
          </w:p>
          <w:p w14:paraId="3B639C16" w14:textId="77777777" w:rsidR="00567DA0" w:rsidRPr="00FA18F3" w:rsidRDefault="00567DA0" w:rsidP="00567DA0">
            <w:pPr>
              <w:jc w:val="center"/>
              <w:rPr>
                <w:b/>
                <w:i/>
                <w:sz w:val="23"/>
                <w:szCs w:val="23"/>
              </w:rPr>
            </w:pPr>
          </w:p>
          <w:p w14:paraId="7767BB0D" w14:textId="77777777" w:rsidR="00567DA0" w:rsidRPr="00FA18F3" w:rsidRDefault="00567DA0" w:rsidP="00567DA0">
            <w:pPr>
              <w:jc w:val="center"/>
              <w:rPr>
                <w:b/>
                <w:i/>
                <w:sz w:val="23"/>
                <w:szCs w:val="23"/>
              </w:rPr>
            </w:pPr>
          </w:p>
          <w:p w14:paraId="617FD15D" w14:textId="77777777" w:rsidR="00BF143B" w:rsidRPr="00FA18F3" w:rsidRDefault="00BF143B" w:rsidP="0003434E">
            <w:pPr>
              <w:jc w:val="center"/>
              <w:rPr>
                <w:b/>
                <w:i/>
                <w:sz w:val="23"/>
                <w:szCs w:val="23"/>
              </w:rPr>
            </w:pPr>
            <w:r w:rsidRPr="00FA18F3">
              <w:rPr>
                <w:b/>
                <w:i/>
                <w:sz w:val="23"/>
                <w:szCs w:val="23"/>
              </w:rPr>
              <w:t>Куликова Елена Витальевна</w:t>
            </w:r>
          </w:p>
          <w:p w14:paraId="1ADEE9D8" w14:textId="77777777" w:rsidR="003F0F09" w:rsidRPr="00FA18F3" w:rsidRDefault="00BF143B" w:rsidP="009840F6">
            <w:pPr>
              <w:jc w:val="center"/>
              <w:rPr>
                <w:i/>
                <w:sz w:val="23"/>
                <w:szCs w:val="23"/>
              </w:rPr>
            </w:pPr>
            <w:r w:rsidRPr="00FA18F3">
              <w:rPr>
                <w:i/>
                <w:sz w:val="23"/>
                <w:szCs w:val="23"/>
              </w:rPr>
              <w:t>у</w:t>
            </w:r>
            <w:r w:rsidR="003F0F09" w:rsidRPr="00FA18F3">
              <w:rPr>
                <w:i/>
                <w:sz w:val="23"/>
                <w:szCs w:val="23"/>
              </w:rPr>
              <w:t>читель</w:t>
            </w:r>
            <w:r w:rsidRPr="00FA18F3">
              <w:rPr>
                <w:i/>
                <w:sz w:val="23"/>
                <w:szCs w:val="23"/>
              </w:rPr>
              <w:t xml:space="preserve"> </w:t>
            </w:r>
            <w:r w:rsidR="009840F6" w:rsidRPr="00FA18F3">
              <w:rPr>
                <w:i/>
                <w:sz w:val="23"/>
                <w:szCs w:val="23"/>
              </w:rPr>
              <w:t>ГБОУ Лицей №</w:t>
            </w:r>
            <w:r w:rsidRPr="00FA18F3">
              <w:rPr>
                <w:i/>
                <w:sz w:val="23"/>
                <w:szCs w:val="23"/>
              </w:rPr>
              <w:t>387</w:t>
            </w:r>
          </w:p>
          <w:p w14:paraId="7F8FCF7F" w14:textId="27753506" w:rsidR="009840F6" w:rsidRPr="00FA18F3" w:rsidRDefault="009840F6" w:rsidP="009840F6">
            <w:pPr>
              <w:jc w:val="center"/>
              <w:rPr>
                <w:i/>
                <w:sz w:val="23"/>
                <w:szCs w:val="23"/>
              </w:rPr>
            </w:pPr>
            <w:r w:rsidRPr="00FA18F3">
              <w:rPr>
                <w:i/>
                <w:sz w:val="23"/>
                <w:szCs w:val="23"/>
              </w:rPr>
              <w:t>им. Н.В.</w:t>
            </w:r>
            <w:r w:rsidR="00B310CB" w:rsidRPr="00FA18F3">
              <w:rPr>
                <w:i/>
                <w:sz w:val="23"/>
                <w:szCs w:val="23"/>
              </w:rPr>
              <w:t xml:space="preserve"> </w:t>
            </w:r>
            <w:r w:rsidRPr="00FA18F3">
              <w:rPr>
                <w:i/>
                <w:sz w:val="23"/>
                <w:szCs w:val="23"/>
              </w:rPr>
              <w:t>Белоусова</w:t>
            </w:r>
          </w:p>
        </w:tc>
      </w:tr>
      <w:tr w:rsidR="003F0F09" w:rsidRPr="00567DA0" w14:paraId="67868FC8" w14:textId="77777777" w:rsidTr="004938F9">
        <w:trPr>
          <w:trHeight w:val="30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06458" w14:textId="6E02A700" w:rsidR="003F0F09" w:rsidRPr="00FA18F3" w:rsidRDefault="00B310CB" w:rsidP="00B310CB">
            <w:pPr>
              <w:jc w:val="center"/>
              <w:rPr>
                <w:b/>
                <w:sz w:val="24"/>
                <w:szCs w:val="24"/>
              </w:rPr>
            </w:pPr>
            <w:r w:rsidRPr="00FA18F3">
              <w:rPr>
                <w:b/>
                <w:sz w:val="23"/>
                <w:szCs w:val="23"/>
              </w:rPr>
              <w:t xml:space="preserve">                </w:t>
            </w:r>
            <w:r w:rsidR="00567DA0" w:rsidRPr="00FA18F3">
              <w:rPr>
                <w:b/>
                <w:sz w:val="23"/>
                <w:szCs w:val="23"/>
              </w:rPr>
              <w:t xml:space="preserve"> </w:t>
            </w:r>
            <w:r w:rsidR="003F0F09" w:rsidRPr="00FA18F3">
              <w:rPr>
                <w:b/>
                <w:sz w:val="24"/>
                <w:szCs w:val="24"/>
              </w:rPr>
              <w:t>Практическая часть</w:t>
            </w:r>
          </w:p>
        </w:tc>
      </w:tr>
      <w:tr w:rsidR="003F0F09" w:rsidRPr="00567DA0" w14:paraId="56E3F96C" w14:textId="77777777" w:rsidTr="00001965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E9C3" w14:textId="77777777" w:rsidR="003F0F09" w:rsidRPr="00567DA0" w:rsidRDefault="003F0F09" w:rsidP="00001965">
            <w:pPr>
              <w:jc w:val="center"/>
              <w:rPr>
                <w:b/>
                <w:sz w:val="24"/>
                <w:szCs w:val="24"/>
              </w:rPr>
            </w:pPr>
          </w:p>
          <w:p w14:paraId="2B82AC37" w14:textId="77777777" w:rsidR="003F0F09" w:rsidRPr="00567DA0" w:rsidRDefault="003F0F09" w:rsidP="00001965">
            <w:pPr>
              <w:jc w:val="center"/>
              <w:rPr>
                <w:b/>
                <w:sz w:val="24"/>
                <w:szCs w:val="24"/>
              </w:rPr>
            </w:pPr>
          </w:p>
          <w:p w14:paraId="09CEF139" w14:textId="380B4FCA" w:rsidR="003F0F09" w:rsidRPr="00567DA0" w:rsidRDefault="003F0F09" w:rsidP="00001965">
            <w:pPr>
              <w:jc w:val="center"/>
              <w:rPr>
                <w:b/>
                <w:sz w:val="24"/>
                <w:szCs w:val="24"/>
              </w:rPr>
            </w:pPr>
            <w:r w:rsidRPr="00567DA0">
              <w:rPr>
                <w:b/>
                <w:sz w:val="24"/>
                <w:szCs w:val="24"/>
              </w:rPr>
              <w:t>15.5</w:t>
            </w:r>
            <w:r w:rsidR="00001965">
              <w:rPr>
                <w:b/>
                <w:sz w:val="24"/>
                <w:szCs w:val="24"/>
              </w:rPr>
              <w:t>5</w:t>
            </w:r>
            <w:r w:rsidRPr="00567DA0">
              <w:rPr>
                <w:b/>
                <w:sz w:val="24"/>
                <w:szCs w:val="24"/>
              </w:rPr>
              <w:t xml:space="preserve"> – 16.55</w:t>
            </w:r>
          </w:p>
          <w:p w14:paraId="6308D2F9" w14:textId="77777777" w:rsidR="003F0F09" w:rsidRPr="00567DA0" w:rsidRDefault="003F0F09" w:rsidP="00001965">
            <w:pPr>
              <w:jc w:val="center"/>
              <w:rPr>
                <w:b/>
                <w:sz w:val="24"/>
                <w:szCs w:val="24"/>
              </w:rPr>
            </w:pPr>
          </w:p>
          <w:p w14:paraId="64928E4B" w14:textId="77777777" w:rsidR="003F0F09" w:rsidRPr="00567DA0" w:rsidRDefault="003F0F09" w:rsidP="000019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809C" w14:textId="76CD9339" w:rsidR="003F0F09" w:rsidRPr="00FA18F3" w:rsidRDefault="00567DA0" w:rsidP="00567DA0">
            <w:pPr>
              <w:shd w:val="clear" w:color="auto" w:fill="FFFFFF"/>
              <w:jc w:val="both"/>
              <w:rPr>
                <w:color w:val="000000"/>
                <w:sz w:val="23"/>
                <w:szCs w:val="23"/>
              </w:rPr>
            </w:pPr>
            <w:r w:rsidRPr="00FA18F3">
              <w:rPr>
                <w:sz w:val="23"/>
                <w:szCs w:val="23"/>
              </w:rPr>
              <w:t>Пути достижения предметных результатов при обучении орфографии (о трудной борьбе с собственными привычками и заблуждениями)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9772" w14:textId="77777777" w:rsidR="003F0F09" w:rsidRPr="00FA18F3" w:rsidRDefault="003F0F09" w:rsidP="00567DA0">
            <w:pPr>
              <w:shd w:val="clear" w:color="auto" w:fill="FFFFFF"/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FA18F3">
              <w:rPr>
                <w:b/>
                <w:i/>
                <w:color w:val="000000"/>
                <w:sz w:val="23"/>
                <w:szCs w:val="23"/>
              </w:rPr>
              <w:t xml:space="preserve">Савельева </w:t>
            </w:r>
          </w:p>
          <w:p w14:paraId="7433C1C9" w14:textId="77777777" w:rsidR="003F0F09" w:rsidRPr="00FA18F3" w:rsidRDefault="003F0F09" w:rsidP="00567DA0">
            <w:pPr>
              <w:shd w:val="clear" w:color="auto" w:fill="FFFFFF"/>
              <w:jc w:val="center"/>
              <w:rPr>
                <w:b/>
                <w:i/>
                <w:color w:val="000000"/>
                <w:sz w:val="23"/>
                <w:szCs w:val="23"/>
              </w:rPr>
            </w:pPr>
            <w:r w:rsidRPr="00FA18F3">
              <w:rPr>
                <w:b/>
                <w:i/>
                <w:color w:val="000000"/>
                <w:sz w:val="23"/>
                <w:szCs w:val="23"/>
              </w:rPr>
              <w:t xml:space="preserve">Лариса Владимировна </w:t>
            </w:r>
          </w:p>
          <w:p w14:paraId="53D18F0F" w14:textId="77777777" w:rsidR="009840F6" w:rsidRPr="00FA18F3" w:rsidRDefault="003F0F09" w:rsidP="00567DA0">
            <w:pPr>
              <w:shd w:val="clear" w:color="auto" w:fill="FFFFFF"/>
              <w:jc w:val="center"/>
              <w:rPr>
                <w:i/>
                <w:color w:val="000000"/>
                <w:sz w:val="23"/>
                <w:szCs w:val="23"/>
              </w:rPr>
            </w:pPr>
            <w:proofErr w:type="spellStart"/>
            <w:r w:rsidRPr="00FA18F3">
              <w:rPr>
                <w:i/>
                <w:color w:val="000000"/>
                <w:sz w:val="23"/>
                <w:szCs w:val="23"/>
              </w:rPr>
              <w:t>д.п.н</w:t>
            </w:r>
            <w:proofErr w:type="spellEnd"/>
            <w:r w:rsidRPr="00FA18F3">
              <w:rPr>
                <w:i/>
                <w:color w:val="000000"/>
                <w:sz w:val="23"/>
                <w:szCs w:val="23"/>
              </w:rPr>
              <w:t xml:space="preserve">., профессор </w:t>
            </w:r>
          </w:p>
          <w:p w14:paraId="64E79EBC" w14:textId="77777777" w:rsidR="009840F6" w:rsidRPr="00FA18F3" w:rsidRDefault="003F0F09" w:rsidP="00567DA0">
            <w:pPr>
              <w:shd w:val="clear" w:color="auto" w:fill="FFFFFF"/>
              <w:jc w:val="center"/>
              <w:rPr>
                <w:i/>
                <w:color w:val="000000"/>
                <w:sz w:val="23"/>
                <w:szCs w:val="23"/>
              </w:rPr>
            </w:pPr>
            <w:r w:rsidRPr="00FA18F3">
              <w:rPr>
                <w:i/>
                <w:color w:val="000000"/>
                <w:sz w:val="23"/>
                <w:szCs w:val="23"/>
              </w:rPr>
              <w:t xml:space="preserve">кафедры языкового </w:t>
            </w:r>
          </w:p>
          <w:p w14:paraId="4D3A9957" w14:textId="635FF8B7" w:rsidR="003F0F09" w:rsidRPr="00FA18F3" w:rsidRDefault="003F0F09" w:rsidP="009840F6">
            <w:pPr>
              <w:shd w:val="clear" w:color="auto" w:fill="FFFFFF"/>
              <w:jc w:val="center"/>
              <w:rPr>
                <w:i/>
                <w:color w:val="000000"/>
                <w:sz w:val="23"/>
                <w:szCs w:val="23"/>
              </w:rPr>
            </w:pPr>
            <w:r w:rsidRPr="00FA18F3">
              <w:rPr>
                <w:i/>
                <w:color w:val="000000"/>
                <w:sz w:val="23"/>
                <w:szCs w:val="23"/>
              </w:rPr>
              <w:t>и</w:t>
            </w:r>
            <w:r w:rsidR="009840F6" w:rsidRPr="00FA18F3">
              <w:rPr>
                <w:i/>
                <w:color w:val="000000"/>
                <w:sz w:val="23"/>
                <w:szCs w:val="23"/>
              </w:rPr>
              <w:t xml:space="preserve"> </w:t>
            </w:r>
            <w:r w:rsidRPr="00FA18F3">
              <w:rPr>
                <w:i/>
                <w:color w:val="000000"/>
                <w:sz w:val="23"/>
                <w:szCs w:val="23"/>
              </w:rPr>
              <w:t xml:space="preserve">литературного образования </w:t>
            </w:r>
          </w:p>
          <w:p w14:paraId="5C196FD4" w14:textId="5E42226C" w:rsidR="003F0F09" w:rsidRPr="00FA18F3" w:rsidRDefault="003F0F09" w:rsidP="00567DA0">
            <w:pPr>
              <w:jc w:val="center"/>
              <w:rPr>
                <w:sz w:val="23"/>
                <w:szCs w:val="23"/>
              </w:rPr>
            </w:pPr>
            <w:r w:rsidRPr="00FA18F3">
              <w:rPr>
                <w:i/>
                <w:color w:val="000000"/>
                <w:sz w:val="23"/>
                <w:szCs w:val="23"/>
              </w:rPr>
              <w:t>РГПУ им.</w:t>
            </w:r>
            <w:r w:rsidR="009840F6" w:rsidRPr="00FA18F3">
              <w:rPr>
                <w:i/>
                <w:color w:val="000000"/>
                <w:sz w:val="23"/>
                <w:szCs w:val="23"/>
              </w:rPr>
              <w:t xml:space="preserve"> </w:t>
            </w:r>
            <w:r w:rsidRPr="00FA18F3">
              <w:rPr>
                <w:i/>
                <w:color w:val="000000"/>
                <w:sz w:val="23"/>
                <w:szCs w:val="23"/>
              </w:rPr>
              <w:t>А.И.</w:t>
            </w:r>
            <w:r w:rsidR="009840F6" w:rsidRPr="00FA18F3">
              <w:rPr>
                <w:i/>
                <w:color w:val="000000"/>
                <w:sz w:val="23"/>
                <w:szCs w:val="23"/>
              </w:rPr>
              <w:t xml:space="preserve"> </w:t>
            </w:r>
            <w:r w:rsidRPr="00FA18F3">
              <w:rPr>
                <w:i/>
                <w:color w:val="000000"/>
                <w:sz w:val="23"/>
                <w:szCs w:val="23"/>
              </w:rPr>
              <w:t>Герцена</w:t>
            </w:r>
          </w:p>
        </w:tc>
      </w:tr>
      <w:tr w:rsidR="003F0F09" w:rsidRPr="00567DA0" w14:paraId="1388E7C8" w14:textId="77777777" w:rsidTr="004938F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832C" w14:textId="7B504EDA" w:rsidR="003F0F09" w:rsidRPr="00FA18F3" w:rsidRDefault="003F0F09" w:rsidP="005705B5">
            <w:pPr>
              <w:jc w:val="center"/>
              <w:rPr>
                <w:rFonts w:asciiTheme="minorHAnsi" w:hAnsi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A18F3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Подведение итогов работы семинара</w:t>
            </w:r>
          </w:p>
        </w:tc>
      </w:tr>
      <w:tr w:rsidR="003F0F09" w:rsidRPr="00567DA0" w14:paraId="11229705" w14:textId="77777777" w:rsidTr="00001965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B15D" w14:textId="77777777" w:rsidR="003F0F09" w:rsidRPr="00567DA0" w:rsidRDefault="003F0F09" w:rsidP="00001965">
            <w:pPr>
              <w:jc w:val="center"/>
              <w:rPr>
                <w:b/>
                <w:sz w:val="24"/>
                <w:szCs w:val="24"/>
              </w:rPr>
            </w:pPr>
            <w:r w:rsidRPr="00567DA0">
              <w:rPr>
                <w:b/>
                <w:sz w:val="24"/>
                <w:szCs w:val="24"/>
              </w:rPr>
              <w:t>16.55 – 17.00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EEC4" w14:textId="73C59608" w:rsidR="003F0F09" w:rsidRPr="00FA18F3" w:rsidRDefault="00567DA0" w:rsidP="00001965">
            <w:pPr>
              <w:jc w:val="center"/>
              <w:rPr>
                <w:sz w:val="23"/>
                <w:szCs w:val="23"/>
              </w:rPr>
            </w:pPr>
            <w:r w:rsidRPr="00FA18F3">
              <w:rPr>
                <w:sz w:val="23"/>
                <w:szCs w:val="23"/>
              </w:rPr>
              <w:t>Подведение итогов</w:t>
            </w:r>
            <w:r w:rsidR="0003434E" w:rsidRPr="00FA18F3">
              <w:rPr>
                <w:sz w:val="23"/>
                <w:szCs w:val="23"/>
              </w:rPr>
              <w:t>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8E99" w14:textId="77777777" w:rsidR="003F0F09" w:rsidRPr="00FA18F3" w:rsidRDefault="003F0F09" w:rsidP="00567DA0">
            <w:pPr>
              <w:jc w:val="center"/>
              <w:rPr>
                <w:b/>
                <w:i/>
                <w:sz w:val="23"/>
                <w:szCs w:val="23"/>
              </w:rPr>
            </w:pPr>
            <w:r w:rsidRPr="00FA18F3">
              <w:rPr>
                <w:b/>
                <w:i/>
                <w:sz w:val="23"/>
                <w:szCs w:val="23"/>
              </w:rPr>
              <w:t>Чернышова</w:t>
            </w:r>
          </w:p>
          <w:p w14:paraId="54FF62AA" w14:textId="77777777" w:rsidR="003F0F09" w:rsidRPr="00FA18F3" w:rsidRDefault="003F0F09" w:rsidP="00567DA0">
            <w:pPr>
              <w:jc w:val="center"/>
              <w:rPr>
                <w:b/>
                <w:i/>
                <w:sz w:val="23"/>
                <w:szCs w:val="23"/>
              </w:rPr>
            </w:pPr>
            <w:r w:rsidRPr="00FA18F3">
              <w:rPr>
                <w:b/>
                <w:i/>
                <w:sz w:val="23"/>
                <w:szCs w:val="23"/>
              </w:rPr>
              <w:t>Наталья Сергеевна</w:t>
            </w:r>
          </w:p>
          <w:p w14:paraId="647900DA" w14:textId="77777777" w:rsidR="003F0F09" w:rsidRPr="00FA18F3" w:rsidRDefault="003F0F09" w:rsidP="00383904">
            <w:pPr>
              <w:shd w:val="clear" w:color="auto" w:fill="FFFFFF"/>
              <w:jc w:val="center"/>
              <w:rPr>
                <w:rFonts w:ascii="yandex-sans" w:hAnsi="yandex-sans"/>
                <w:i/>
                <w:color w:val="000000"/>
                <w:sz w:val="23"/>
                <w:szCs w:val="23"/>
              </w:rPr>
            </w:pPr>
            <w:r w:rsidRPr="00FA18F3">
              <w:rPr>
                <w:rFonts w:ascii="yandex-sans" w:hAnsi="yandex-sans"/>
                <w:i/>
                <w:color w:val="000000"/>
                <w:sz w:val="23"/>
                <w:szCs w:val="23"/>
              </w:rPr>
              <w:t>методист ИМЦ</w:t>
            </w:r>
          </w:p>
        </w:tc>
      </w:tr>
    </w:tbl>
    <w:p w14:paraId="77085CE6" w14:textId="77777777" w:rsidR="00460ABA" w:rsidRDefault="00460ABA" w:rsidP="009B6147"/>
    <w:sectPr w:rsidR="00460ABA" w:rsidSect="004938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235"/>
    <w:rsid w:val="00001965"/>
    <w:rsid w:val="0003434E"/>
    <w:rsid w:val="00045075"/>
    <w:rsid w:val="000926E2"/>
    <w:rsid w:val="00160978"/>
    <w:rsid w:val="001D6E86"/>
    <w:rsid w:val="001E5C72"/>
    <w:rsid w:val="00206679"/>
    <w:rsid w:val="00227DEB"/>
    <w:rsid w:val="0027416D"/>
    <w:rsid w:val="00383904"/>
    <w:rsid w:val="00384F1B"/>
    <w:rsid w:val="003A50B2"/>
    <w:rsid w:val="003F0F09"/>
    <w:rsid w:val="00460ABA"/>
    <w:rsid w:val="00463E01"/>
    <w:rsid w:val="004938F9"/>
    <w:rsid w:val="004A63D4"/>
    <w:rsid w:val="00545235"/>
    <w:rsid w:val="00553AA0"/>
    <w:rsid w:val="00567DA0"/>
    <w:rsid w:val="005705B5"/>
    <w:rsid w:val="005C1EDF"/>
    <w:rsid w:val="00616E34"/>
    <w:rsid w:val="006F184B"/>
    <w:rsid w:val="006F44EE"/>
    <w:rsid w:val="007734EE"/>
    <w:rsid w:val="008232AD"/>
    <w:rsid w:val="008744CC"/>
    <w:rsid w:val="009840F6"/>
    <w:rsid w:val="009B6147"/>
    <w:rsid w:val="009C42ED"/>
    <w:rsid w:val="00A23E79"/>
    <w:rsid w:val="00AB6732"/>
    <w:rsid w:val="00AF2445"/>
    <w:rsid w:val="00B25704"/>
    <w:rsid w:val="00B310CB"/>
    <w:rsid w:val="00B44D12"/>
    <w:rsid w:val="00B87FEF"/>
    <w:rsid w:val="00BF143B"/>
    <w:rsid w:val="00C05E13"/>
    <w:rsid w:val="00C42A12"/>
    <w:rsid w:val="00D4044C"/>
    <w:rsid w:val="00E54193"/>
    <w:rsid w:val="00E600F1"/>
    <w:rsid w:val="00F31039"/>
    <w:rsid w:val="00F756E7"/>
    <w:rsid w:val="00FA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9B00"/>
  <w15:docId w15:val="{A3E4C87B-6CF8-426E-BFC7-2DD3082A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7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DA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A18F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A18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oyFhhInX0Y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5E978-72C0-47B1-99AA-CC01077A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GNB</dc:creator>
  <cp:lastModifiedBy>Наталья Сергеевна</cp:lastModifiedBy>
  <cp:revision>3</cp:revision>
  <cp:lastPrinted>2020-11-17T20:03:00Z</cp:lastPrinted>
  <dcterms:created xsi:type="dcterms:W3CDTF">2020-12-09T13:40:00Z</dcterms:created>
  <dcterms:modified xsi:type="dcterms:W3CDTF">2021-01-20T13:00:00Z</dcterms:modified>
</cp:coreProperties>
</file>