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DBFBF" w14:textId="77777777" w:rsidR="001A081E" w:rsidRDefault="001A081E" w:rsidP="006523A9">
      <w:pPr>
        <w:spacing w:after="0" w:line="240" w:lineRule="auto"/>
        <w:jc w:val="center"/>
        <w:rPr>
          <w:rFonts w:ascii="Cambria" w:hAnsi="Cambria"/>
          <w:b/>
          <w:bCs/>
          <w:color w:val="808080" w:themeColor="background1" w:themeShade="80"/>
          <w:sz w:val="52"/>
          <w:szCs w:val="72"/>
        </w:rPr>
      </w:pPr>
    </w:p>
    <w:p w14:paraId="65CCC2D5" w14:textId="53CC35B0" w:rsidR="00EA54A6" w:rsidRPr="00417E0E" w:rsidRDefault="004D632F" w:rsidP="006523A9">
      <w:pPr>
        <w:spacing w:after="0" w:line="240" w:lineRule="auto"/>
        <w:jc w:val="center"/>
        <w:rPr>
          <w:rFonts w:ascii="Cambria" w:hAnsi="Cambria"/>
          <w:b/>
          <w:bCs/>
          <w:color w:val="808080" w:themeColor="background1" w:themeShade="80"/>
          <w:sz w:val="56"/>
          <w:szCs w:val="72"/>
        </w:rPr>
      </w:pPr>
      <w:r w:rsidRPr="00417E0E">
        <w:rPr>
          <w:rFonts w:ascii="Cambria" w:hAnsi="Cambria"/>
          <w:b/>
          <w:bCs/>
          <w:color w:val="808080" w:themeColor="background1" w:themeShade="80"/>
          <w:sz w:val="52"/>
          <w:szCs w:val="72"/>
        </w:rPr>
        <w:t>ПРОГРАММА</w:t>
      </w:r>
    </w:p>
    <w:p w14:paraId="1061782C" w14:textId="77777777" w:rsidR="00750BA9" w:rsidRPr="006523A9" w:rsidRDefault="00750BA9" w:rsidP="004D632F">
      <w:pPr>
        <w:spacing w:after="0" w:line="240" w:lineRule="auto"/>
        <w:jc w:val="center"/>
        <w:rPr>
          <w:rFonts w:ascii="Cambria" w:hAnsi="Cambria"/>
          <w:sz w:val="34"/>
          <w:szCs w:val="34"/>
        </w:rPr>
      </w:pPr>
    </w:p>
    <w:p w14:paraId="15566928" w14:textId="77777777" w:rsidR="004D632F" w:rsidRPr="00417E0E" w:rsidRDefault="004D632F" w:rsidP="004D632F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kern w:val="28"/>
          <w:sz w:val="32"/>
          <w:szCs w:val="34"/>
          <w:lang w:eastAsia="ru-RU"/>
        </w:rPr>
      </w:pPr>
      <w:r w:rsidRPr="00417E0E">
        <w:rPr>
          <w:rFonts w:ascii="Cambria" w:eastAsia="Times New Roman" w:hAnsi="Cambria" w:cs="Times New Roman"/>
          <w:b/>
          <w:bCs/>
          <w:kern w:val="28"/>
          <w:sz w:val="32"/>
          <w:szCs w:val="34"/>
          <w:lang w:eastAsia="ru-RU"/>
        </w:rPr>
        <w:t xml:space="preserve">Приветствие участников семинара. </w:t>
      </w:r>
    </w:p>
    <w:p w14:paraId="1E335046" w14:textId="77777777" w:rsidR="004D632F" w:rsidRPr="00417E0E" w:rsidRDefault="004D632F" w:rsidP="004D632F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417E0E">
        <w:rPr>
          <w:rFonts w:ascii="Cambria" w:eastAsia="Times New Roman" w:hAnsi="Cambria" w:cs="Times New Roman"/>
          <w:i/>
          <w:iCs/>
          <w:kern w:val="28"/>
          <w:sz w:val="32"/>
          <w:szCs w:val="34"/>
          <w:lang w:eastAsia="ru-RU"/>
        </w:rPr>
        <w:t xml:space="preserve">Фатеева Татьяна Николаевна, </w:t>
      </w:r>
      <w:r w:rsidRPr="00417E0E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>директор ГБОУ СОШ №539 Кировского района Санкт-Петербурга.</w:t>
      </w:r>
      <w:r w:rsidRPr="00417E0E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 xml:space="preserve"> </w:t>
      </w:r>
    </w:p>
    <w:p w14:paraId="7A2CC39C" w14:textId="77777777" w:rsidR="00750BA9" w:rsidRDefault="00750BA9" w:rsidP="004D632F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kern w:val="28"/>
          <w:sz w:val="32"/>
          <w:szCs w:val="34"/>
          <w:lang w:eastAsia="ru-RU"/>
        </w:rPr>
      </w:pPr>
    </w:p>
    <w:p w14:paraId="6F46C0C5" w14:textId="5E094E5A" w:rsidR="007D3540" w:rsidRDefault="007D3540" w:rsidP="008317A9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kern w:val="28"/>
          <w:sz w:val="32"/>
          <w:szCs w:val="34"/>
          <w:lang w:eastAsia="ru-RU"/>
        </w:rPr>
      </w:pPr>
      <w:r>
        <w:rPr>
          <w:rFonts w:ascii="Cambria" w:eastAsia="Times New Roman" w:hAnsi="Cambria" w:cs="Times New Roman"/>
          <w:b/>
          <w:kern w:val="28"/>
          <w:sz w:val="32"/>
          <w:szCs w:val="34"/>
          <w:lang w:eastAsia="ru-RU"/>
        </w:rPr>
        <w:t>Преемственность ДОУ и школы по формированию «гибких» навыков в условиях ФГОС.</w:t>
      </w:r>
    </w:p>
    <w:p w14:paraId="7571CD58" w14:textId="77777777" w:rsidR="003C649C" w:rsidRPr="00A265B9" w:rsidRDefault="003C649C" w:rsidP="003C649C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</w:pPr>
      <w:proofErr w:type="spellStart"/>
      <w:r w:rsidRPr="00A265B9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>Чернышова</w:t>
      </w:r>
      <w:proofErr w:type="spellEnd"/>
      <w:r w:rsidRPr="00A265B9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 xml:space="preserve"> Наталья Сергеевна, </w:t>
      </w:r>
      <w:r w:rsidRPr="00A265B9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>методист ИМЦ Кировского района Санкт-Петербурга.</w:t>
      </w:r>
    </w:p>
    <w:p w14:paraId="0AD0DCC3" w14:textId="77777777" w:rsidR="003C649C" w:rsidRPr="00A265B9" w:rsidRDefault="003C649C" w:rsidP="004D632F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kern w:val="28"/>
          <w:sz w:val="32"/>
          <w:szCs w:val="34"/>
          <w:lang w:eastAsia="ru-RU"/>
        </w:rPr>
      </w:pPr>
    </w:p>
    <w:p w14:paraId="66BF98A7" w14:textId="223E04FA" w:rsidR="007E6D73" w:rsidRPr="00A265B9" w:rsidRDefault="004D632F" w:rsidP="004D632F">
      <w:pPr>
        <w:widowControl w:val="0"/>
        <w:spacing w:after="0" w:line="240" w:lineRule="auto"/>
        <w:jc w:val="both"/>
        <w:rPr>
          <w:b/>
        </w:rPr>
      </w:pPr>
      <w:r w:rsidRPr="00A265B9">
        <w:rPr>
          <w:rFonts w:ascii="Cambria" w:eastAsia="Times New Roman" w:hAnsi="Cambria" w:cs="Times New Roman"/>
          <w:b/>
          <w:bCs/>
          <w:kern w:val="28"/>
          <w:sz w:val="32"/>
          <w:szCs w:val="34"/>
          <w:lang w:eastAsia="ru-RU"/>
        </w:rPr>
        <w:t xml:space="preserve">Преемственность как условие формирования </w:t>
      </w:r>
      <w:r w:rsidR="009B5FB2" w:rsidRPr="009B5FB2">
        <w:rPr>
          <w:rFonts w:ascii="Cambria" w:eastAsia="Times New Roman" w:hAnsi="Cambria" w:cs="Times New Roman"/>
          <w:b/>
          <w:bCs/>
          <w:kern w:val="28"/>
          <w:sz w:val="32"/>
          <w:szCs w:val="34"/>
          <w:lang w:eastAsia="ru-RU"/>
        </w:rPr>
        <w:t>навыков 21 века</w:t>
      </w:r>
      <w:r w:rsidR="007E6D73" w:rsidRPr="00A265B9">
        <w:rPr>
          <w:rFonts w:ascii="Cambria" w:eastAsia="Times New Roman" w:hAnsi="Cambria" w:cs="Times New Roman"/>
          <w:b/>
          <w:kern w:val="28"/>
          <w:sz w:val="32"/>
          <w:szCs w:val="34"/>
          <w:lang w:eastAsia="ru-RU"/>
        </w:rPr>
        <w:t xml:space="preserve"> у детей дошкольного и младшего школьного возраста. </w:t>
      </w:r>
    </w:p>
    <w:p w14:paraId="3CDF7F88" w14:textId="35527049" w:rsidR="00CC368B" w:rsidRPr="00A265B9" w:rsidRDefault="004D632F" w:rsidP="00CC368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  <w:r w:rsidRPr="00A265B9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 xml:space="preserve">Лапина Елена Юрьевна, </w:t>
      </w:r>
      <w:r w:rsidRPr="00A265B9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педагог </w:t>
      </w:r>
      <w:r w:rsidRPr="00A265B9">
        <w:rPr>
          <w:rFonts w:ascii="Cambria" w:eastAsia="Times New Roman" w:hAnsi="Cambria" w:cs="Times New Roman"/>
          <w:bCs/>
          <w:iCs/>
          <w:kern w:val="28"/>
          <w:sz w:val="32"/>
          <w:szCs w:val="34"/>
          <w:lang w:eastAsia="ru-RU"/>
        </w:rPr>
        <w:t xml:space="preserve">дополнительного </w:t>
      </w:r>
      <w:r w:rsidRPr="00A265B9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образования ГБОУ СОШ </w:t>
      </w:r>
      <w:r w:rsidR="00CC368B" w:rsidRPr="00A265B9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 xml:space="preserve">№539; </w:t>
      </w:r>
    </w:p>
    <w:p w14:paraId="3CD047BB" w14:textId="652C63B7" w:rsidR="004D632F" w:rsidRPr="00A265B9" w:rsidRDefault="00CC368B" w:rsidP="00CC368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A265B9">
        <w:rPr>
          <w:rFonts w:ascii="Cambria" w:eastAsia="Times New Roman" w:hAnsi="Cambria" w:cs="Times New Roman"/>
          <w:i/>
          <w:noProof/>
          <w:kern w:val="28"/>
          <w:sz w:val="32"/>
          <w:szCs w:val="34"/>
          <w:lang w:eastAsia="ru-RU"/>
        </w:rPr>
        <w:t>Лобова Наталья Николаевна</w:t>
      </w:r>
      <w:r w:rsidRPr="00A265B9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>, старший воспитатель ГБДОУ детский сад №23.</w:t>
      </w:r>
    </w:p>
    <w:p w14:paraId="4EF4FF33" w14:textId="77777777" w:rsidR="00984D04" w:rsidRPr="00A265B9" w:rsidRDefault="00984D04" w:rsidP="004D632F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</w:p>
    <w:p w14:paraId="55A6FF3C" w14:textId="1D81301D" w:rsidR="001C624D" w:rsidRPr="00A265B9" w:rsidRDefault="0025638F" w:rsidP="004D632F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kern w:val="28"/>
          <w:sz w:val="32"/>
          <w:szCs w:val="34"/>
          <w:lang w:eastAsia="ru-RU"/>
        </w:rPr>
      </w:pPr>
      <w:r w:rsidRPr="00A265B9">
        <w:rPr>
          <w:rFonts w:ascii="Cambria" w:eastAsia="Times New Roman" w:hAnsi="Cambria" w:cs="Times New Roman"/>
          <w:b/>
          <w:kern w:val="28"/>
          <w:sz w:val="32"/>
          <w:szCs w:val="34"/>
          <w:lang w:eastAsia="ru-RU"/>
        </w:rPr>
        <w:t>Формирование ключевых компетенций у детей в контексте преемственности в образовании.</w:t>
      </w:r>
    </w:p>
    <w:p w14:paraId="03943014" w14:textId="029A8AAD" w:rsidR="004D632F" w:rsidRPr="00A265B9" w:rsidRDefault="004D632F" w:rsidP="004D632F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  <w:proofErr w:type="spellStart"/>
      <w:r w:rsidRPr="00A265B9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>Пихтирева</w:t>
      </w:r>
      <w:proofErr w:type="spellEnd"/>
      <w:r w:rsidRPr="00A265B9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 xml:space="preserve"> Татьяна Николаевна, </w:t>
      </w:r>
      <w:r w:rsidR="0075220A" w:rsidRPr="00A265B9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учитель начальных классов </w:t>
      </w:r>
      <w:r w:rsidRPr="00A265B9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МОУ </w:t>
      </w:r>
      <w:proofErr w:type="spellStart"/>
      <w:r w:rsidRPr="00A265B9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>Новогореловская</w:t>
      </w:r>
      <w:proofErr w:type="spellEnd"/>
      <w:r w:rsidRPr="00A265B9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 школа Ломоносовского района Ленинградской области;</w:t>
      </w:r>
    </w:p>
    <w:p w14:paraId="67052F54" w14:textId="56D03F54" w:rsidR="004D632F" w:rsidRPr="00A265B9" w:rsidRDefault="004D632F" w:rsidP="004D632F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  <w:proofErr w:type="spellStart"/>
      <w:r w:rsidRPr="00A265B9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>Чинина</w:t>
      </w:r>
      <w:proofErr w:type="spellEnd"/>
      <w:r w:rsidRPr="00A265B9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 xml:space="preserve"> Татьяна Владимировна, </w:t>
      </w:r>
      <w:r w:rsidR="0075220A" w:rsidRPr="00A265B9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>учитель начальных классов</w:t>
      </w:r>
      <w:r w:rsidRPr="00A265B9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 ГБОУ СОШ</w:t>
      </w:r>
      <w:r w:rsidRPr="00A265B9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 xml:space="preserve"> </w:t>
      </w:r>
      <w:r w:rsidRPr="00A265B9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>№539.</w:t>
      </w:r>
    </w:p>
    <w:p w14:paraId="7160B2AA" w14:textId="77777777" w:rsidR="00014BAB" w:rsidRPr="00A265B9" w:rsidRDefault="00014BA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</w:p>
    <w:p w14:paraId="0AA57630" w14:textId="6CBE619B" w:rsidR="00014BAB" w:rsidRPr="00A265B9" w:rsidRDefault="008317A9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  <w:r w:rsidRPr="00A265B9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Игра как средство формирования ключевых компетенций</w:t>
      </w:r>
      <w:r w:rsidR="009C2522" w:rsidRPr="00A265B9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.</w:t>
      </w:r>
      <w:r w:rsidR="00014BAB" w:rsidRPr="00A265B9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 xml:space="preserve"> </w:t>
      </w:r>
    </w:p>
    <w:p w14:paraId="08B3B62E" w14:textId="77777777" w:rsidR="00014BAB" w:rsidRPr="00A265B9" w:rsidRDefault="00014BA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Cs/>
          <w:iCs/>
          <w:kern w:val="28"/>
          <w:sz w:val="32"/>
          <w:szCs w:val="34"/>
          <w:lang w:eastAsia="ru-RU"/>
        </w:rPr>
      </w:pPr>
      <w:r w:rsidRPr="00A265B9">
        <w:rPr>
          <w:rFonts w:ascii="Cambria" w:eastAsia="Times New Roman" w:hAnsi="Cambria" w:cs="Times New Roman"/>
          <w:bCs/>
          <w:i/>
          <w:iCs/>
          <w:kern w:val="28"/>
          <w:sz w:val="32"/>
          <w:szCs w:val="34"/>
          <w:lang w:eastAsia="ru-RU"/>
        </w:rPr>
        <w:t>Князева Марина Григорьевна</w:t>
      </w:r>
      <w:r w:rsidRPr="00A265B9">
        <w:rPr>
          <w:rFonts w:ascii="Cambria" w:eastAsia="Times New Roman" w:hAnsi="Cambria" w:cs="Times New Roman"/>
          <w:bCs/>
          <w:iCs/>
          <w:kern w:val="28"/>
          <w:sz w:val="32"/>
          <w:szCs w:val="34"/>
          <w:lang w:eastAsia="ru-RU"/>
        </w:rPr>
        <w:t>, педагог-психолог, педагог дополнительного образования ГБОУ СОШ №539.</w:t>
      </w:r>
    </w:p>
    <w:p w14:paraId="6FE05009" w14:textId="77777777" w:rsidR="00014BAB" w:rsidRPr="00A265B9" w:rsidRDefault="00014BA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</w:pPr>
    </w:p>
    <w:p w14:paraId="0CAF5C09" w14:textId="77777777" w:rsidR="00E701DB" w:rsidRPr="00A265B9" w:rsidRDefault="00E701DB" w:rsidP="00E701D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</w:pPr>
      <w:r w:rsidRPr="00A265B9"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  <w:t>Образовательные подкасты.</w:t>
      </w:r>
      <w:r w:rsidRPr="00A265B9"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  <w:tab/>
      </w:r>
    </w:p>
    <w:p w14:paraId="3E6A767F" w14:textId="4F33F481" w:rsidR="00E701DB" w:rsidRPr="00A265B9" w:rsidRDefault="00E701DB" w:rsidP="00E701D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/>
          <w:noProof/>
          <w:kern w:val="28"/>
          <w:sz w:val="32"/>
          <w:szCs w:val="34"/>
          <w:lang w:eastAsia="ru-RU"/>
        </w:rPr>
      </w:pPr>
      <w:r w:rsidRPr="00A265B9">
        <w:rPr>
          <w:rFonts w:ascii="Cambria" w:eastAsia="Times New Roman" w:hAnsi="Cambria" w:cs="Times New Roman"/>
          <w:i/>
          <w:noProof/>
          <w:kern w:val="28"/>
          <w:sz w:val="32"/>
          <w:szCs w:val="34"/>
          <w:lang w:eastAsia="ru-RU"/>
        </w:rPr>
        <w:t>Свердлина Марина Борисовна;</w:t>
      </w:r>
    </w:p>
    <w:p w14:paraId="3EC3A410" w14:textId="2A76ACB7" w:rsidR="00B17C21" w:rsidRPr="000A4024" w:rsidRDefault="00E701D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A265B9">
        <w:rPr>
          <w:rFonts w:ascii="Cambria" w:eastAsia="Times New Roman" w:hAnsi="Cambria" w:cs="Times New Roman"/>
          <w:i/>
          <w:noProof/>
          <w:kern w:val="28"/>
          <w:sz w:val="32"/>
          <w:szCs w:val="34"/>
          <w:lang w:eastAsia="ru-RU"/>
        </w:rPr>
        <w:t xml:space="preserve">Тимофеева Екатерина Александровна, </w:t>
      </w:r>
      <w:r w:rsidRPr="00A265B9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>воспитател</w:t>
      </w:r>
      <w:r w:rsidR="001C3EF3" w:rsidRPr="00A265B9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>и</w:t>
      </w:r>
      <w:r w:rsidRPr="00A265B9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 xml:space="preserve"> ГБДОУ детский сад №23.</w:t>
      </w:r>
    </w:p>
    <w:p w14:paraId="3D92CBF6" w14:textId="77777777" w:rsidR="00DB3981" w:rsidRDefault="00DB3981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</w:pPr>
    </w:p>
    <w:p w14:paraId="56078470" w14:textId="77777777" w:rsidR="00014BAB" w:rsidRPr="004A402F" w:rsidRDefault="00014BA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4A402F"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  <w:t>КВЕСТ-игры для детей и родителей.</w:t>
      </w:r>
      <w:r w:rsidRPr="004A402F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ab/>
      </w:r>
    </w:p>
    <w:p w14:paraId="79709CE4" w14:textId="77777777" w:rsidR="00014BAB" w:rsidRPr="004A402F" w:rsidRDefault="00014BA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4A402F">
        <w:rPr>
          <w:rFonts w:ascii="Cambria" w:eastAsia="Times New Roman" w:hAnsi="Cambria" w:cs="Times New Roman"/>
          <w:i/>
          <w:noProof/>
          <w:kern w:val="28"/>
          <w:sz w:val="32"/>
          <w:szCs w:val="34"/>
          <w:lang w:eastAsia="ru-RU"/>
        </w:rPr>
        <w:t>Иванова Елена Сергеевна</w:t>
      </w:r>
      <w:r w:rsidRPr="004A402F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>, воспитатель ГБДОУ детский сад №23.</w:t>
      </w:r>
    </w:p>
    <w:p w14:paraId="7279BDEB" w14:textId="77777777" w:rsidR="00B17C21" w:rsidRDefault="00B17C21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</w:pPr>
    </w:p>
    <w:p w14:paraId="19A994C0" w14:textId="77777777" w:rsidR="00AE7CFB" w:rsidRDefault="00AE7CF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</w:pPr>
    </w:p>
    <w:p w14:paraId="19BC3F7A" w14:textId="77777777" w:rsidR="00AE7CFB" w:rsidRDefault="00AE7CF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</w:pPr>
    </w:p>
    <w:p w14:paraId="65DBE7DC" w14:textId="77777777" w:rsidR="00AE7CFB" w:rsidRDefault="00AE7CF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</w:pPr>
    </w:p>
    <w:p w14:paraId="405ADA22" w14:textId="77777777" w:rsidR="00AE7CFB" w:rsidRDefault="00AE7CF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</w:pPr>
    </w:p>
    <w:p w14:paraId="5D7690A6" w14:textId="77777777" w:rsidR="00014BAB" w:rsidRPr="004A402F" w:rsidRDefault="00014BA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4A402F"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  <w:t>КВЕСТ-игры с использованием ИКТ.</w:t>
      </w:r>
      <w:r w:rsidRPr="004A402F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ab/>
      </w:r>
    </w:p>
    <w:p w14:paraId="01C4B187" w14:textId="2D623A96" w:rsidR="004E6DBF" w:rsidRPr="000A4024" w:rsidRDefault="00014BAB" w:rsidP="003D17F0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4A402F">
        <w:rPr>
          <w:rFonts w:ascii="Cambria" w:eastAsia="Times New Roman" w:hAnsi="Cambria" w:cs="Times New Roman"/>
          <w:i/>
          <w:noProof/>
          <w:kern w:val="28"/>
          <w:sz w:val="32"/>
          <w:szCs w:val="34"/>
          <w:lang w:eastAsia="ru-RU"/>
        </w:rPr>
        <w:t>Чусова Валентина Сергеевна</w:t>
      </w:r>
      <w:r w:rsidRPr="004A402F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>, воспитатель ГБДОУ детский сад №23.</w:t>
      </w:r>
    </w:p>
    <w:p w14:paraId="25CCBB94" w14:textId="77777777" w:rsidR="000A4024" w:rsidRDefault="000A4024" w:rsidP="00014BAB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</w:p>
    <w:p w14:paraId="7F7C6F18" w14:textId="1E6F740A" w:rsidR="000A4024" w:rsidRPr="000A4024" w:rsidRDefault="000A4024" w:rsidP="000A4024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iCs/>
          <w:kern w:val="28"/>
          <w:sz w:val="32"/>
          <w:szCs w:val="34"/>
          <w:lang w:eastAsia="ru-RU"/>
        </w:rPr>
      </w:pPr>
      <w:proofErr w:type="spellStart"/>
      <w:r w:rsidRPr="000A4024">
        <w:rPr>
          <w:rFonts w:ascii="Cambria" w:eastAsia="Times New Roman" w:hAnsi="Cambria" w:cs="Times New Roman"/>
          <w:b/>
          <w:iCs/>
          <w:kern w:val="28"/>
          <w:sz w:val="32"/>
          <w:szCs w:val="34"/>
          <w:lang w:eastAsia="ru-RU"/>
        </w:rPr>
        <w:t>Soft</w:t>
      </w:r>
      <w:proofErr w:type="spellEnd"/>
      <w:r w:rsidRPr="000A4024">
        <w:rPr>
          <w:rFonts w:ascii="Cambria" w:eastAsia="Times New Roman" w:hAnsi="Cambria" w:cs="Times New Roman"/>
          <w:b/>
          <w:iCs/>
          <w:kern w:val="28"/>
          <w:sz w:val="32"/>
          <w:szCs w:val="34"/>
          <w:lang w:eastAsia="ru-RU"/>
        </w:rPr>
        <w:t xml:space="preserve"> </w:t>
      </w:r>
      <w:proofErr w:type="spellStart"/>
      <w:r w:rsidRPr="000A4024">
        <w:rPr>
          <w:rFonts w:ascii="Cambria" w:eastAsia="Times New Roman" w:hAnsi="Cambria" w:cs="Times New Roman"/>
          <w:b/>
          <w:iCs/>
          <w:kern w:val="28"/>
          <w:sz w:val="32"/>
          <w:szCs w:val="34"/>
          <w:lang w:eastAsia="ru-RU"/>
        </w:rPr>
        <w:t>skills</w:t>
      </w:r>
      <w:proofErr w:type="spellEnd"/>
      <w:r w:rsidRPr="000A4024">
        <w:rPr>
          <w:rFonts w:ascii="Cambria" w:eastAsia="Times New Roman" w:hAnsi="Cambria" w:cs="Times New Roman"/>
          <w:b/>
          <w:iCs/>
          <w:kern w:val="28"/>
          <w:sz w:val="32"/>
          <w:szCs w:val="34"/>
          <w:lang w:eastAsia="ru-RU"/>
        </w:rPr>
        <w:t xml:space="preserve"> в образовательном процессе: от теории к практике.</w:t>
      </w:r>
    </w:p>
    <w:p w14:paraId="63BEE4F3" w14:textId="77777777" w:rsidR="000A4024" w:rsidRPr="00EB3782" w:rsidRDefault="000A4024" w:rsidP="000A4024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  <w:r w:rsidRPr="000A4024">
        <w:rPr>
          <w:rFonts w:ascii="Cambria" w:eastAsia="Times New Roman" w:hAnsi="Cambria" w:cs="Times New Roman"/>
          <w:i/>
          <w:iCs/>
          <w:kern w:val="28"/>
          <w:sz w:val="32"/>
          <w:szCs w:val="34"/>
          <w:lang w:eastAsia="ru-RU"/>
        </w:rPr>
        <w:t>Орлова Виктория Дмитриевна</w:t>
      </w:r>
      <w:r w:rsidRPr="000A4024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>, учитель информатики, педагог дополнительного образования ГБОУ СОШ №539 Кировского района Санкт-Петербурга.</w:t>
      </w:r>
    </w:p>
    <w:p w14:paraId="3A44E11A" w14:textId="2B83A23A" w:rsidR="000A4024" w:rsidRPr="00200AF9" w:rsidRDefault="00200AF9" w:rsidP="00014BAB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iCs/>
          <w:kern w:val="28"/>
          <w:sz w:val="36"/>
          <w:szCs w:val="34"/>
          <w:lang w:eastAsia="ru-RU"/>
        </w:rPr>
      </w:pPr>
      <w:hyperlink r:id="rId5" w:history="1">
        <w:r w:rsidRPr="00200AF9">
          <w:rPr>
            <w:rStyle w:val="a7"/>
            <w:rFonts w:ascii="Cambria" w:eastAsia="Times New Roman" w:hAnsi="Cambria" w:cs="Times New Roman"/>
            <w:bCs/>
            <w:iCs/>
            <w:kern w:val="28"/>
            <w:sz w:val="32"/>
            <w:szCs w:val="34"/>
            <w:lang w:eastAsia="ru-RU"/>
          </w:rPr>
          <w:t>https://disk.yandex.ru/i/8AiFpaEQrtKmEA</w:t>
        </w:r>
      </w:hyperlink>
      <w:r w:rsidRPr="00200AF9">
        <w:rPr>
          <w:rFonts w:ascii="Cambria" w:eastAsia="Times New Roman" w:hAnsi="Cambria" w:cs="Times New Roman"/>
          <w:bCs/>
          <w:iCs/>
          <w:kern w:val="28"/>
          <w:sz w:val="36"/>
          <w:szCs w:val="34"/>
          <w:lang w:eastAsia="ru-RU"/>
        </w:rPr>
        <w:t xml:space="preserve"> </w:t>
      </w:r>
      <w:bookmarkStart w:id="0" w:name="_GoBack"/>
      <w:bookmarkEnd w:id="0"/>
    </w:p>
    <w:p w14:paraId="73F36728" w14:textId="77777777" w:rsidR="00200AF9" w:rsidRDefault="00200AF9" w:rsidP="00014BAB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</w:p>
    <w:p w14:paraId="7BC30205" w14:textId="7AF48D3C" w:rsidR="009B5FB2" w:rsidRPr="009B5FB2" w:rsidRDefault="00EE645D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  <w:r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Ф</w:t>
      </w:r>
      <w:r w:rsidRPr="00EE645D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ормировани</w:t>
      </w:r>
      <w:r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е</w:t>
      </w:r>
      <w:r w:rsidRPr="00EE645D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 xml:space="preserve"> «гибких» навыков </w:t>
      </w:r>
      <w:r w:rsidR="009B5FB2" w:rsidRPr="009B5FB2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для успешного будущего детей.</w:t>
      </w:r>
    </w:p>
    <w:p w14:paraId="6881E1F4" w14:textId="033176BA" w:rsidR="00014BAB" w:rsidRPr="00C663DB" w:rsidRDefault="00014BA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Cs/>
          <w:iCs/>
          <w:kern w:val="28"/>
          <w:sz w:val="32"/>
          <w:szCs w:val="34"/>
          <w:lang w:eastAsia="ru-RU"/>
        </w:rPr>
      </w:pPr>
      <w:proofErr w:type="spellStart"/>
      <w:r w:rsidRPr="00C663DB">
        <w:rPr>
          <w:rFonts w:ascii="Cambria" w:eastAsia="Times New Roman" w:hAnsi="Cambria" w:cs="Times New Roman"/>
          <w:bCs/>
          <w:i/>
          <w:iCs/>
          <w:kern w:val="28"/>
          <w:sz w:val="32"/>
          <w:szCs w:val="34"/>
          <w:lang w:eastAsia="ru-RU"/>
        </w:rPr>
        <w:t>Кубарева</w:t>
      </w:r>
      <w:proofErr w:type="spellEnd"/>
      <w:r w:rsidRPr="00C663DB">
        <w:rPr>
          <w:rFonts w:ascii="Cambria" w:eastAsia="Times New Roman" w:hAnsi="Cambria" w:cs="Times New Roman"/>
          <w:bCs/>
          <w:i/>
          <w:iCs/>
          <w:kern w:val="28"/>
          <w:sz w:val="32"/>
          <w:szCs w:val="34"/>
          <w:lang w:eastAsia="ru-RU"/>
        </w:rPr>
        <w:t xml:space="preserve"> Полина Павловна, </w:t>
      </w:r>
      <w:r w:rsidRPr="00C663DB">
        <w:rPr>
          <w:rFonts w:ascii="Cambria" w:eastAsia="Times New Roman" w:hAnsi="Cambria" w:cs="Times New Roman"/>
          <w:bCs/>
          <w:iCs/>
          <w:kern w:val="28"/>
          <w:sz w:val="32"/>
          <w:szCs w:val="34"/>
          <w:lang w:eastAsia="ru-RU"/>
        </w:rPr>
        <w:t>учитель начальных классов ГБОУ СОШ №504;</w:t>
      </w:r>
    </w:p>
    <w:p w14:paraId="59C62C59" w14:textId="77777777" w:rsidR="00014BAB" w:rsidRDefault="00014BAB" w:rsidP="00014BAB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C663DB">
        <w:rPr>
          <w:rFonts w:ascii="Cambria" w:eastAsia="Times New Roman" w:hAnsi="Cambria" w:cs="Times New Roman"/>
          <w:bCs/>
          <w:i/>
          <w:iCs/>
          <w:kern w:val="28"/>
          <w:sz w:val="32"/>
          <w:szCs w:val="34"/>
          <w:lang w:eastAsia="ru-RU"/>
        </w:rPr>
        <w:t xml:space="preserve">Сорокина Оксана Игоревна, </w:t>
      </w:r>
      <w:r w:rsidRPr="00C663DB">
        <w:rPr>
          <w:rFonts w:ascii="Cambria" w:eastAsia="Times New Roman" w:hAnsi="Cambria" w:cs="Times New Roman"/>
          <w:bCs/>
          <w:iCs/>
          <w:kern w:val="28"/>
          <w:sz w:val="32"/>
          <w:szCs w:val="34"/>
          <w:lang w:eastAsia="ru-RU"/>
        </w:rPr>
        <w:t>учитель</w:t>
      </w:r>
      <w:r w:rsidRPr="00C663DB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 </w:t>
      </w:r>
      <w:r w:rsidRPr="00C663DB">
        <w:rPr>
          <w:rFonts w:ascii="Cambria" w:eastAsia="Times New Roman" w:hAnsi="Cambria" w:cs="Times New Roman"/>
          <w:bCs/>
          <w:iCs/>
          <w:kern w:val="28"/>
          <w:sz w:val="32"/>
          <w:szCs w:val="34"/>
          <w:lang w:eastAsia="ru-RU"/>
        </w:rPr>
        <w:t xml:space="preserve">начальных классов ГБОУ СОШ </w:t>
      </w:r>
      <w:r w:rsidRPr="00C663DB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>№539.</w:t>
      </w:r>
      <w:r w:rsidRPr="00C663DB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 xml:space="preserve"> </w:t>
      </w:r>
    </w:p>
    <w:p w14:paraId="5C3484F7" w14:textId="77777777" w:rsidR="006523A9" w:rsidRPr="00C663DB" w:rsidRDefault="006523A9" w:rsidP="004D632F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</w:p>
    <w:p w14:paraId="7D8953E5" w14:textId="77777777" w:rsidR="005F2342" w:rsidRPr="00C663DB" w:rsidRDefault="005F2342" w:rsidP="005F2342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iCs/>
          <w:kern w:val="28"/>
          <w:sz w:val="32"/>
          <w:szCs w:val="34"/>
          <w:lang w:eastAsia="ru-RU"/>
        </w:rPr>
      </w:pPr>
      <w:r w:rsidRPr="00C663DB">
        <w:rPr>
          <w:rFonts w:ascii="Cambria" w:eastAsia="Times New Roman" w:hAnsi="Cambria" w:cs="Times New Roman"/>
          <w:b/>
          <w:iCs/>
          <w:kern w:val="28"/>
          <w:sz w:val="32"/>
          <w:szCs w:val="34"/>
          <w:lang w:eastAsia="ru-RU"/>
        </w:rPr>
        <w:t>Синтез художественного и технического творчества на уроках и в дополнительном образовании.</w:t>
      </w:r>
    </w:p>
    <w:p w14:paraId="18647A7F" w14:textId="77777777" w:rsidR="005F2342" w:rsidRPr="00C663DB" w:rsidRDefault="005F2342" w:rsidP="005F2342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  <w:r w:rsidRPr="00C663DB">
        <w:rPr>
          <w:rFonts w:ascii="Cambria" w:eastAsia="Times New Roman" w:hAnsi="Cambria" w:cs="Times New Roman"/>
          <w:i/>
          <w:iCs/>
          <w:kern w:val="28"/>
          <w:sz w:val="32"/>
          <w:szCs w:val="34"/>
          <w:lang w:eastAsia="ru-RU"/>
        </w:rPr>
        <w:t>Ковригина Нина Алексеевна</w:t>
      </w:r>
      <w:r w:rsidRPr="00C663DB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>, учитель технологии, педагог дополнительного образования,</w:t>
      </w:r>
    </w:p>
    <w:p w14:paraId="61BC08D1" w14:textId="6084CF0D" w:rsidR="005F2342" w:rsidRPr="00C663DB" w:rsidRDefault="005F2342" w:rsidP="005F2342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  <w:r w:rsidRPr="00C663DB">
        <w:rPr>
          <w:rFonts w:ascii="Cambria" w:eastAsia="Times New Roman" w:hAnsi="Cambria" w:cs="Times New Roman"/>
          <w:i/>
          <w:iCs/>
          <w:kern w:val="28"/>
          <w:sz w:val="32"/>
          <w:szCs w:val="34"/>
          <w:lang w:eastAsia="ru-RU"/>
        </w:rPr>
        <w:t xml:space="preserve">Фисенко Елена Сергеевна, </w:t>
      </w:r>
      <w:r w:rsidR="003F725D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 xml:space="preserve">учитель ИЗО </w:t>
      </w:r>
      <w:r w:rsidRPr="00C663DB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>ГБОУ СОШ №539.</w:t>
      </w:r>
    </w:p>
    <w:p w14:paraId="05AB19FD" w14:textId="77777777" w:rsidR="005F2342" w:rsidRPr="00C663DB" w:rsidRDefault="005F2342" w:rsidP="004D632F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</w:p>
    <w:p w14:paraId="2CCD73CF" w14:textId="006A01EB" w:rsidR="004D632F" w:rsidRPr="00EF4401" w:rsidRDefault="00EF4401" w:rsidP="004D632F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  <w:proofErr w:type="spellStart"/>
      <w:r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Soft</w:t>
      </w:r>
      <w:proofErr w:type="spellEnd"/>
      <w:r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skills</w:t>
      </w:r>
      <w:proofErr w:type="spellEnd"/>
      <w:r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 xml:space="preserve"> - д</w:t>
      </w:r>
      <w:r w:rsidRPr="00EF4401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орога к успеху</w:t>
      </w:r>
      <w:r w:rsidR="004D632F" w:rsidRPr="00EF4401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.</w:t>
      </w:r>
    </w:p>
    <w:p w14:paraId="60E08F2F" w14:textId="07638974" w:rsidR="004D632F" w:rsidRPr="00C663DB" w:rsidRDefault="004D632F" w:rsidP="004D632F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  <w:r w:rsidRPr="00C663DB">
        <w:rPr>
          <w:rFonts w:ascii="Cambria" w:eastAsia="Times New Roman" w:hAnsi="Cambria" w:cs="Times New Roman"/>
          <w:bCs/>
          <w:i/>
          <w:iCs/>
          <w:kern w:val="28"/>
          <w:sz w:val="32"/>
          <w:szCs w:val="34"/>
          <w:lang w:eastAsia="ru-RU"/>
        </w:rPr>
        <w:t xml:space="preserve">Серебренникова Наталья Геннадьевна, </w:t>
      </w:r>
      <w:r w:rsidR="0025638F">
        <w:rPr>
          <w:rFonts w:ascii="Cambria" w:eastAsia="Times New Roman" w:hAnsi="Cambria" w:cs="Times New Roman"/>
          <w:bCs/>
          <w:iCs/>
          <w:kern w:val="28"/>
          <w:sz w:val="32"/>
          <w:szCs w:val="34"/>
          <w:lang w:eastAsia="ru-RU"/>
        </w:rPr>
        <w:t>учитель начальных классов</w:t>
      </w:r>
      <w:r w:rsidRPr="00C663DB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>;</w:t>
      </w:r>
    </w:p>
    <w:p w14:paraId="37F98AE2" w14:textId="28576B4D" w:rsidR="001710C5" w:rsidRPr="00C663DB" w:rsidRDefault="001710C5" w:rsidP="001710C5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C663DB">
        <w:rPr>
          <w:rFonts w:ascii="Cambria" w:eastAsia="Times New Roman" w:hAnsi="Cambria" w:cs="Times New Roman"/>
          <w:i/>
          <w:iCs/>
          <w:kern w:val="28"/>
          <w:sz w:val="32"/>
          <w:szCs w:val="34"/>
          <w:lang w:eastAsia="ru-RU"/>
        </w:rPr>
        <w:t>Смолина Екатерина Владимировна,</w:t>
      </w:r>
      <w:r w:rsidRPr="00C663DB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 xml:space="preserve"> воспитатель ГПД</w:t>
      </w:r>
      <w:r w:rsidRPr="001710C5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 xml:space="preserve"> </w:t>
      </w:r>
      <w:r w:rsidRPr="00C663DB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>ГБОУ СОШ №539.</w:t>
      </w:r>
    </w:p>
    <w:p w14:paraId="621A76CA" w14:textId="77777777" w:rsidR="001710C5" w:rsidRDefault="001710C5" w:rsidP="004D632F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</w:p>
    <w:p w14:paraId="47BA369E" w14:textId="75DF7007" w:rsidR="000A4024" w:rsidRDefault="000A4024" w:rsidP="000A4024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</w:pPr>
      <w:r w:rsidRPr="000A4024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Практические подходы к формиро</w:t>
      </w:r>
      <w:r w:rsidR="00073896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 xml:space="preserve">ванию </w:t>
      </w:r>
      <w:proofErr w:type="spellStart"/>
      <w:r w:rsidR="00073896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soft</w:t>
      </w:r>
      <w:proofErr w:type="spellEnd"/>
      <w:r w:rsidR="00073896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 xml:space="preserve"> </w:t>
      </w:r>
      <w:proofErr w:type="spellStart"/>
      <w:r w:rsidR="00073896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skills</w:t>
      </w:r>
      <w:proofErr w:type="spellEnd"/>
      <w:r w:rsidR="00073896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 xml:space="preserve"> обучающихся в </w:t>
      </w:r>
      <w:r w:rsidRPr="000A4024"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процессе обучения иностранному языку</w:t>
      </w:r>
      <w:r>
        <w:rPr>
          <w:rFonts w:ascii="Cambria" w:eastAsia="Times New Roman" w:hAnsi="Cambria" w:cs="Times New Roman"/>
          <w:b/>
          <w:bCs/>
          <w:iCs/>
          <w:kern w:val="28"/>
          <w:sz w:val="32"/>
          <w:szCs w:val="34"/>
          <w:lang w:eastAsia="ru-RU"/>
        </w:rPr>
        <w:t>.</w:t>
      </w:r>
    </w:p>
    <w:p w14:paraId="7C69D16D" w14:textId="4DCE1979" w:rsidR="00417E0E" w:rsidRPr="00C663DB" w:rsidRDefault="00E701DB" w:rsidP="000A4024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</w:pPr>
      <w:r w:rsidRPr="00C663DB">
        <w:rPr>
          <w:rFonts w:ascii="Cambria" w:eastAsia="Times New Roman" w:hAnsi="Cambria" w:cs="Times New Roman"/>
          <w:i/>
          <w:noProof/>
          <w:kern w:val="28"/>
          <w:sz w:val="32"/>
          <w:szCs w:val="34"/>
          <w:lang w:eastAsia="ru-RU"/>
        </w:rPr>
        <w:t>Носова Юлия Владимировна</w:t>
      </w:r>
      <w:r w:rsidRPr="00C663DB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>, учитель ГБОУ СОШ №539.</w:t>
      </w:r>
    </w:p>
    <w:p w14:paraId="370F79A0" w14:textId="77777777" w:rsidR="00417E0E" w:rsidRPr="00C663DB" w:rsidRDefault="00417E0E" w:rsidP="00417E0E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noProof/>
          <w:kern w:val="28"/>
          <w:sz w:val="32"/>
          <w:szCs w:val="34"/>
          <w:lang w:eastAsia="ru-RU"/>
        </w:rPr>
      </w:pPr>
    </w:p>
    <w:p w14:paraId="5543249C" w14:textId="3749F960" w:rsidR="00DB3981" w:rsidRPr="00C663DB" w:rsidRDefault="00A05C17" w:rsidP="00DB3981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kern w:val="28"/>
          <w:sz w:val="32"/>
          <w:szCs w:val="34"/>
          <w:lang w:eastAsia="ru-RU"/>
        </w:rPr>
      </w:pPr>
      <w:r w:rsidRPr="00A05C17">
        <w:rPr>
          <w:rFonts w:ascii="Cambria" w:eastAsia="Times New Roman" w:hAnsi="Cambria" w:cs="Times New Roman"/>
          <w:b/>
          <w:kern w:val="28"/>
          <w:sz w:val="32"/>
          <w:szCs w:val="34"/>
          <w:lang w:eastAsia="ru-RU"/>
        </w:rPr>
        <w:t>Технологии формирования и развития «гибких» навыков у обучающихся</w:t>
      </w:r>
      <w:r w:rsidR="00DB3981" w:rsidRPr="00C663DB">
        <w:rPr>
          <w:rFonts w:ascii="Cambria" w:eastAsia="Times New Roman" w:hAnsi="Cambria" w:cs="Times New Roman"/>
          <w:b/>
          <w:kern w:val="28"/>
          <w:sz w:val="32"/>
          <w:szCs w:val="34"/>
          <w:lang w:eastAsia="ru-RU"/>
        </w:rPr>
        <w:t>.</w:t>
      </w:r>
    </w:p>
    <w:p w14:paraId="0BE061FF" w14:textId="77777777" w:rsidR="00DB3981" w:rsidRPr="00B17C21" w:rsidRDefault="00DB3981" w:rsidP="00DB3981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  <w:r w:rsidRPr="00C663DB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 xml:space="preserve">Лапин Александр Сергеевич, </w:t>
      </w:r>
      <w:r w:rsidRPr="00C663DB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учитель, педагог </w:t>
      </w:r>
      <w:r w:rsidRPr="00C663DB">
        <w:rPr>
          <w:rFonts w:ascii="Cambria" w:eastAsia="Times New Roman" w:hAnsi="Cambria" w:cs="Times New Roman"/>
          <w:bCs/>
          <w:iCs/>
          <w:kern w:val="28"/>
          <w:sz w:val="32"/>
          <w:szCs w:val="34"/>
          <w:lang w:eastAsia="ru-RU"/>
        </w:rPr>
        <w:t xml:space="preserve">дополнительного </w:t>
      </w:r>
      <w:r w:rsidRPr="00C663DB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>образования</w:t>
      </w:r>
      <w:r w:rsidRPr="004C604F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 </w:t>
      </w:r>
      <w:r w:rsidRPr="00C663DB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>ГБОУ СОШ</w:t>
      </w:r>
      <w:r w:rsidRPr="00C663DB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 xml:space="preserve"> </w:t>
      </w:r>
      <w:r w:rsidRPr="00C663DB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>№539.</w:t>
      </w:r>
    </w:p>
    <w:p w14:paraId="3A1C27A3" w14:textId="77777777" w:rsidR="00DB3981" w:rsidRDefault="00DB3981" w:rsidP="00DB3981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  <w:r w:rsidRPr="00C663DB">
        <w:rPr>
          <w:rFonts w:ascii="Cambria" w:eastAsia="Times New Roman" w:hAnsi="Cambria" w:cs="Times New Roman"/>
          <w:i/>
          <w:iCs/>
          <w:kern w:val="28"/>
          <w:sz w:val="32"/>
          <w:szCs w:val="34"/>
          <w:lang w:eastAsia="ru-RU"/>
        </w:rPr>
        <w:t>Тренина Ольга Витальевна,</w:t>
      </w:r>
      <w:r w:rsidRPr="00C663DB">
        <w:rPr>
          <w:rFonts w:ascii="Cambria" w:eastAsia="Times New Roman" w:hAnsi="Cambria" w:cs="Times New Roman"/>
          <w:noProof/>
          <w:kern w:val="28"/>
          <w:sz w:val="32"/>
          <w:szCs w:val="34"/>
          <w:lang w:eastAsia="ru-RU"/>
        </w:rPr>
        <w:t xml:space="preserve"> </w:t>
      </w:r>
      <w:r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 xml:space="preserve">учитель начальных классов </w:t>
      </w:r>
      <w:r w:rsidRPr="00C663DB">
        <w:rPr>
          <w:rFonts w:ascii="Cambria" w:eastAsia="Times New Roman" w:hAnsi="Cambria" w:cs="Times New Roman"/>
          <w:kern w:val="28"/>
          <w:sz w:val="32"/>
          <w:szCs w:val="34"/>
          <w:lang w:eastAsia="ru-RU"/>
        </w:rPr>
        <w:t>ГБОУ СОШ</w:t>
      </w:r>
      <w:r w:rsidRPr="00C663DB">
        <w:rPr>
          <w:rFonts w:ascii="Cambria" w:eastAsia="Times New Roman" w:hAnsi="Cambria" w:cs="Times New Roman"/>
          <w:i/>
          <w:kern w:val="28"/>
          <w:sz w:val="32"/>
          <w:szCs w:val="34"/>
          <w:lang w:eastAsia="ru-RU"/>
        </w:rPr>
        <w:t xml:space="preserve"> </w:t>
      </w:r>
      <w:r w:rsidRPr="00C663DB"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  <w:t>№539.</w:t>
      </w:r>
    </w:p>
    <w:p w14:paraId="373560E5" w14:textId="77777777" w:rsidR="001E2FAA" w:rsidRDefault="001E2FAA" w:rsidP="00DB3981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iCs/>
          <w:kern w:val="28"/>
          <w:sz w:val="32"/>
          <w:szCs w:val="34"/>
          <w:lang w:eastAsia="ru-RU"/>
        </w:rPr>
      </w:pPr>
    </w:p>
    <w:p w14:paraId="748863CE" w14:textId="77777777" w:rsidR="00940535" w:rsidRPr="006523A9" w:rsidRDefault="00940535" w:rsidP="00940535">
      <w:pPr>
        <w:spacing w:after="0" w:line="240" w:lineRule="auto"/>
        <w:rPr>
          <w:rFonts w:ascii="Cambria" w:eastAsia="Times New Roman" w:hAnsi="Cambria" w:cs="Times New Roman"/>
          <w:b/>
          <w:kern w:val="28"/>
          <w:sz w:val="32"/>
          <w:szCs w:val="24"/>
          <w:lang w:eastAsia="ru-RU"/>
        </w:rPr>
      </w:pPr>
    </w:p>
    <w:p w14:paraId="1B46D454" w14:textId="77777777" w:rsidR="006F7563" w:rsidRDefault="006F7563" w:rsidP="00940535">
      <w:pPr>
        <w:spacing w:after="0" w:line="240" w:lineRule="auto"/>
        <w:jc w:val="center"/>
      </w:pPr>
    </w:p>
    <w:p w14:paraId="074C4AB3" w14:textId="77777777" w:rsidR="006F7563" w:rsidRDefault="006F7563" w:rsidP="00455932"/>
    <w:p w14:paraId="14DA60A3" w14:textId="77777777" w:rsidR="006F7563" w:rsidRDefault="006F7563" w:rsidP="00A54A4E">
      <w:pPr>
        <w:jc w:val="center"/>
      </w:pPr>
    </w:p>
    <w:p w14:paraId="18BA1C1E" w14:textId="77777777" w:rsidR="006F7563" w:rsidRDefault="006F7563" w:rsidP="00A54A4E">
      <w:pPr>
        <w:jc w:val="center"/>
      </w:pPr>
    </w:p>
    <w:p w14:paraId="792049B6" w14:textId="77777777" w:rsidR="006523A9" w:rsidRDefault="006523A9" w:rsidP="00A54A4E">
      <w:pPr>
        <w:jc w:val="center"/>
      </w:pPr>
    </w:p>
    <w:p w14:paraId="66B8CD0A" w14:textId="77777777" w:rsidR="006523A9" w:rsidRDefault="006523A9" w:rsidP="00A54A4E">
      <w:pPr>
        <w:jc w:val="center"/>
      </w:pPr>
    </w:p>
    <w:p w14:paraId="5A9EF7A3" w14:textId="77777777" w:rsidR="006523A9" w:rsidRDefault="006523A9" w:rsidP="00A54A4E">
      <w:pPr>
        <w:jc w:val="center"/>
      </w:pPr>
    </w:p>
    <w:p w14:paraId="36D568A4" w14:textId="77777777" w:rsidR="006F7563" w:rsidRDefault="006F7563" w:rsidP="00A54A4E">
      <w:pPr>
        <w:jc w:val="center"/>
      </w:pPr>
    </w:p>
    <w:p w14:paraId="756D9106" w14:textId="77777777" w:rsidR="004C604F" w:rsidRDefault="004C604F" w:rsidP="00A54A4E">
      <w:pPr>
        <w:jc w:val="center"/>
      </w:pPr>
    </w:p>
    <w:p w14:paraId="07618560" w14:textId="77777777" w:rsidR="004C604F" w:rsidRDefault="004C604F" w:rsidP="00A54A4E">
      <w:pPr>
        <w:jc w:val="center"/>
      </w:pPr>
    </w:p>
    <w:p w14:paraId="341C28D5" w14:textId="77777777" w:rsidR="006F7563" w:rsidRDefault="006F7563" w:rsidP="00A54A4E">
      <w:pPr>
        <w:jc w:val="center"/>
      </w:pPr>
    </w:p>
    <w:p w14:paraId="37573145" w14:textId="77777777" w:rsidR="006F7563" w:rsidRDefault="006F7563" w:rsidP="00A54A4E">
      <w:pPr>
        <w:jc w:val="center"/>
      </w:pPr>
    </w:p>
    <w:p w14:paraId="2709FF42" w14:textId="77777777" w:rsidR="006F7563" w:rsidRDefault="006F7563" w:rsidP="00A54A4E">
      <w:pPr>
        <w:jc w:val="center"/>
      </w:pPr>
    </w:p>
    <w:p w14:paraId="45923CA0" w14:textId="77777777" w:rsidR="006F7563" w:rsidRDefault="006F7563" w:rsidP="00A54A4E">
      <w:pPr>
        <w:jc w:val="center"/>
      </w:pPr>
    </w:p>
    <w:p w14:paraId="162CA211" w14:textId="77777777" w:rsidR="006F7563" w:rsidRDefault="006F7563" w:rsidP="00A54A4E">
      <w:pPr>
        <w:jc w:val="center"/>
      </w:pPr>
    </w:p>
    <w:p w14:paraId="495214C8" w14:textId="77777777" w:rsidR="006F7563" w:rsidRDefault="006F7563" w:rsidP="00A54A4E">
      <w:pPr>
        <w:jc w:val="center"/>
      </w:pPr>
    </w:p>
    <w:p w14:paraId="6CF415BE" w14:textId="77777777" w:rsidR="006F7563" w:rsidRDefault="006F7563" w:rsidP="00A54A4E">
      <w:pPr>
        <w:jc w:val="center"/>
      </w:pPr>
    </w:p>
    <w:p w14:paraId="6AF31919" w14:textId="77777777" w:rsidR="006F7563" w:rsidRDefault="006F7563" w:rsidP="00A54A4E">
      <w:pPr>
        <w:jc w:val="center"/>
      </w:pPr>
    </w:p>
    <w:p w14:paraId="0B16D6B0" w14:textId="77777777" w:rsidR="006F7563" w:rsidRDefault="006F7563" w:rsidP="00A54A4E">
      <w:pPr>
        <w:jc w:val="center"/>
      </w:pPr>
    </w:p>
    <w:p w14:paraId="23458208" w14:textId="77777777" w:rsidR="004C604F" w:rsidRDefault="004C604F" w:rsidP="00A54A4E">
      <w:pPr>
        <w:jc w:val="center"/>
      </w:pPr>
    </w:p>
    <w:p w14:paraId="786F23D0" w14:textId="77777777" w:rsidR="00AE7CFB" w:rsidRDefault="00AE7CFB" w:rsidP="00A54A4E">
      <w:pPr>
        <w:jc w:val="center"/>
      </w:pPr>
    </w:p>
    <w:p w14:paraId="7FD36187" w14:textId="77777777" w:rsidR="004C604F" w:rsidRDefault="004C604F" w:rsidP="00AE7CFB"/>
    <w:p w14:paraId="0D5700F9" w14:textId="77777777" w:rsidR="00EB3DC8" w:rsidRDefault="00EB3DC8" w:rsidP="00A54A4E">
      <w:pPr>
        <w:jc w:val="center"/>
      </w:pPr>
    </w:p>
    <w:p w14:paraId="4B6E2CD5" w14:textId="4DD4DD04" w:rsidR="006F7563" w:rsidRDefault="00F71B9A" w:rsidP="00A54A4E">
      <w:pPr>
        <w:jc w:val="center"/>
      </w:pPr>
      <w:r w:rsidRPr="00164B28">
        <w:rPr>
          <w:rFonts w:ascii="Cambria" w:hAnsi="Cambria" w:cs="Times New Roman"/>
          <w:sz w:val="32"/>
          <w:szCs w:val="32"/>
        </w:rPr>
        <w:t>ГБОУ СОШ №539</w:t>
      </w:r>
    </w:p>
    <w:p w14:paraId="5CBAC51D" w14:textId="77777777" w:rsidR="006F7563" w:rsidRDefault="006F7563" w:rsidP="00A54A4E">
      <w:pPr>
        <w:jc w:val="center"/>
      </w:pPr>
    </w:p>
    <w:p w14:paraId="07A22460" w14:textId="7A2FAF2D" w:rsidR="00164B28" w:rsidRDefault="00164B28" w:rsidP="00164B28">
      <w:pPr>
        <w:pStyle w:val="msoaddress"/>
        <w:widowControl w:val="0"/>
        <w:spacing w:line="240" w:lineRule="auto"/>
        <w:rPr>
          <w:rFonts w:ascii="Cambria" w:hAnsi="Cambria" w:cs="Times New Roman"/>
          <w:color w:val="auto"/>
          <w:sz w:val="32"/>
          <w:szCs w:val="32"/>
        </w:rPr>
      </w:pPr>
      <w:r w:rsidRPr="00164B28">
        <w:rPr>
          <w:rFonts w:ascii="Cambria" w:hAnsi="Cambria" w:cs="Times New Roman"/>
          <w:color w:val="auto"/>
          <w:sz w:val="32"/>
          <w:szCs w:val="32"/>
        </w:rPr>
        <w:t>Адрес</w:t>
      </w:r>
      <w:r w:rsidR="00F71B9A">
        <w:rPr>
          <w:rFonts w:ascii="Cambria" w:hAnsi="Cambria" w:cs="Times New Roman"/>
          <w:color w:val="auto"/>
          <w:sz w:val="32"/>
          <w:szCs w:val="32"/>
        </w:rPr>
        <w:t xml:space="preserve"> проведения</w:t>
      </w:r>
      <w:r w:rsidRPr="00164B28">
        <w:rPr>
          <w:rFonts w:ascii="Cambria" w:hAnsi="Cambria" w:cs="Times New Roman"/>
          <w:color w:val="auto"/>
          <w:sz w:val="32"/>
          <w:szCs w:val="32"/>
        </w:rPr>
        <w:t>:</w:t>
      </w:r>
    </w:p>
    <w:p w14:paraId="21D31562" w14:textId="77777777" w:rsidR="00F71B9A" w:rsidRPr="00164B28" w:rsidRDefault="00F71B9A" w:rsidP="00164B28">
      <w:pPr>
        <w:pStyle w:val="msoaddress"/>
        <w:widowControl w:val="0"/>
        <w:spacing w:line="240" w:lineRule="auto"/>
        <w:rPr>
          <w:rFonts w:ascii="Cambria" w:hAnsi="Cambria" w:cs="Times New Roman"/>
          <w:color w:val="auto"/>
          <w:sz w:val="32"/>
          <w:szCs w:val="32"/>
        </w:rPr>
      </w:pPr>
    </w:p>
    <w:p w14:paraId="725A1FEF" w14:textId="77777777" w:rsidR="00164B28" w:rsidRPr="00164B28" w:rsidRDefault="00164B28" w:rsidP="00164B28">
      <w:pPr>
        <w:widowControl w:val="0"/>
        <w:tabs>
          <w:tab w:val="left" w:pos="6800"/>
        </w:tabs>
        <w:ind w:right="-108"/>
        <w:jc w:val="center"/>
        <w:rPr>
          <w:rFonts w:ascii="Cambria" w:hAnsi="Cambria"/>
          <w:sz w:val="32"/>
          <w:szCs w:val="32"/>
        </w:rPr>
      </w:pPr>
      <w:r w:rsidRPr="00164B28">
        <w:rPr>
          <w:rFonts w:ascii="Cambria" w:hAnsi="Cambria"/>
          <w:sz w:val="32"/>
          <w:szCs w:val="32"/>
        </w:rPr>
        <w:t>198215, Санкт-Петербург, ул. Подводника Кузьмина, дом 52, лит. А</w:t>
      </w:r>
    </w:p>
    <w:p w14:paraId="06880259" w14:textId="77777777" w:rsidR="00164B28" w:rsidRPr="00164B28" w:rsidRDefault="00164B28" w:rsidP="00164B28">
      <w:pPr>
        <w:widowControl w:val="0"/>
        <w:jc w:val="center"/>
        <w:rPr>
          <w:rFonts w:ascii="Cambria" w:hAnsi="Cambria"/>
          <w:sz w:val="32"/>
          <w:szCs w:val="32"/>
        </w:rPr>
      </w:pPr>
      <w:r w:rsidRPr="00164B28">
        <w:rPr>
          <w:rFonts w:ascii="Cambria" w:hAnsi="Cambria"/>
          <w:sz w:val="32"/>
          <w:szCs w:val="32"/>
        </w:rPr>
        <w:t>Тел. (812) 377-21-41,  (812) 417 64 03</w:t>
      </w:r>
    </w:p>
    <w:p w14:paraId="2ACEC0D0" w14:textId="77777777" w:rsidR="00164B28" w:rsidRPr="00164B28" w:rsidRDefault="00164B28" w:rsidP="00164B28">
      <w:pPr>
        <w:widowControl w:val="0"/>
        <w:jc w:val="center"/>
        <w:rPr>
          <w:rFonts w:ascii="Cambria" w:hAnsi="Cambria"/>
          <w:sz w:val="32"/>
          <w:szCs w:val="32"/>
        </w:rPr>
      </w:pPr>
      <w:r w:rsidRPr="00164B28">
        <w:rPr>
          <w:rFonts w:ascii="Cambria" w:hAnsi="Cambria"/>
          <w:sz w:val="32"/>
          <w:szCs w:val="32"/>
        </w:rPr>
        <w:t>тел./факс (812) 376-02-35</w:t>
      </w:r>
    </w:p>
    <w:p w14:paraId="58C7B30B" w14:textId="77777777" w:rsidR="00164B28" w:rsidRPr="00164B28" w:rsidRDefault="00164B28" w:rsidP="00164B28">
      <w:pPr>
        <w:widowControl w:val="0"/>
        <w:jc w:val="center"/>
        <w:rPr>
          <w:rFonts w:ascii="Cambria" w:hAnsi="Cambria"/>
          <w:sz w:val="32"/>
          <w:szCs w:val="32"/>
        </w:rPr>
      </w:pPr>
      <w:proofErr w:type="gramStart"/>
      <w:r w:rsidRPr="00164B28">
        <w:rPr>
          <w:rFonts w:ascii="Cambria" w:hAnsi="Cambria"/>
          <w:sz w:val="32"/>
          <w:szCs w:val="32"/>
          <w:lang w:val="en-US"/>
        </w:rPr>
        <w:t>e</w:t>
      </w:r>
      <w:r w:rsidRPr="00164B28">
        <w:rPr>
          <w:rFonts w:ascii="Cambria" w:hAnsi="Cambria"/>
          <w:sz w:val="32"/>
          <w:szCs w:val="32"/>
        </w:rPr>
        <w:t>-</w:t>
      </w:r>
      <w:r w:rsidRPr="00164B28">
        <w:rPr>
          <w:rFonts w:ascii="Cambria" w:hAnsi="Cambria"/>
          <w:sz w:val="32"/>
          <w:szCs w:val="32"/>
          <w:lang w:val="en-US"/>
        </w:rPr>
        <w:t>mail</w:t>
      </w:r>
      <w:proofErr w:type="gramEnd"/>
      <w:r w:rsidRPr="00164B28">
        <w:rPr>
          <w:rFonts w:ascii="Cambria" w:hAnsi="Cambria"/>
          <w:sz w:val="32"/>
          <w:szCs w:val="32"/>
        </w:rPr>
        <w:t>:</w:t>
      </w:r>
      <w:r w:rsidRPr="00164B28">
        <w:rPr>
          <w:rFonts w:ascii="Cambria" w:hAnsi="Cambria"/>
          <w:sz w:val="32"/>
          <w:szCs w:val="32"/>
          <w:lang w:val="en-US"/>
        </w:rPr>
        <w:t> </w:t>
      </w:r>
      <w:hyperlink r:id="rId6" w:history="1">
        <w:r w:rsidRPr="00164B28">
          <w:rPr>
            <w:rStyle w:val="a7"/>
            <w:rFonts w:ascii="Cambria" w:hAnsi="Cambria"/>
            <w:sz w:val="32"/>
            <w:szCs w:val="32"/>
            <w:lang w:val="en-US"/>
          </w:rPr>
          <w:t>sc</w:t>
        </w:r>
        <w:r w:rsidRPr="00164B28">
          <w:rPr>
            <w:rStyle w:val="a7"/>
            <w:rFonts w:ascii="Cambria" w:hAnsi="Cambria"/>
            <w:sz w:val="32"/>
            <w:szCs w:val="32"/>
          </w:rPr>
          <w:t>539@</w:t>
        </w:r>
        <w:r w:rsidRPr="00164B28">
          <w:rPr>
            <w:rStyle w:val="a7"/>
            <w:rFonts w:ascii="Cambria" w:hAnsi="Cambria"/>
            <w:sz w:val="32"/>
            <w:szCs w:val="32"/>
            <w:lang w:val="en-US"/>
          </w:rPr>
          <w:t>kirov</w:t>
        </w:r>
        <w:r w:rsidRPr="00164B28">
          <w:rPr>
            <w:rStyle w:val="a7"/>
            <w:rFonts w:ascii="Cambria" w:hAnsi="Cambria"/>
            <w:sz w:val="32"/>
            <w:szCs w:val="32"/>
          </w:rPr>
          <w:t>.</w:t>
        </w:r>
        <w:r w:rsidRPr="00164B28">
          <w:rPr>
            <w:rStyle w:val="a7"/>
            <w:rFonts w:ascii="Cambria" w:hAnsi="Cambria"/>
            <w:sz w:val="32"/>
            <w:szCs w:val="32"/>
            <w:lang w:val="en-US"/>
          </w:rPr>
          <w:t>spb</w:t>
        </w:r>
        <w:r w:rsidRPr="00164B28">
          <w:rPr>
            <w:rStyle w:val="a7"/>
            <w:rFonts w:ascii="Cambria" w:hAnsi="Cambria"/>
            <w:sz w:val="32"/>
            <w:szCs w:val="32"/>
          </w:rPr>
          <w:t>.</w:t>
        </w:r>
        <w:proofErr w:type="spellStart"/>
        <w:r w:rsidRPr="00164B28">
          <w:rPr>
            <w:rStyle w:val="a7"/>
            <w:rFonts w:ascii="Cambria" w:hAnsi="Cambria"/>
            <w:sz w:val="32"/>
            <w:szCs w:val="32"/>
            <w:lang w:val="en-US"/>
          </w:rPr>
          <w:t>ru</w:t>
        </w:r>
        <w:proofErr w:type="spellEnd"/>
      </w:hyperlink>
    </w:p>
    <w:p w14:paraId="002C91C7" w14:textId="77777777" w:rsidR="00164B28" w:rsidRPr="00773D7B" w:rsidRDefault="00164B28" w:rsidP="00164B28">
      <w:pPr>
        <w:widowControl w:val="0"/>
        <w:jc w:val="center"/>
        <w:rPr>
          <w:sz w:val="32"/>
          <w:szCs w:val="32"/>
        </w:rPr>
      </w:pPr>
      <w:r w:rsidRPr="00164B28">
        <w:rPr>
          <w:rFonts w:ascii="Cambria" w:hAnsi="Cambria"/>
          <w:sz w:val="32"/>
          <w:szCs w:val="32"/>
        </w:rPr>
        <w:t xml:space="preserve">сайт: </w:t>
      </w:r>
      <w:hyperlink r:id="rId7" w:history="1">
        <w:r w:rsidRPr="00164B28">
          <w:rPr>
            <w:rStyle w:val="a7"/>
            <w:rFonts w:ascii="Cambria" w:hAnsi="Cambria"/>
            <w:sz w:val="32"/>
            <w:szCs w:val="32"/>
            <w:lang w:val="en-US"/>
          </w:rPr>
          <w:t>www</w:t>
        </w:r>
        <w:r w:rsidRPr="00164B28">
          <w:rPr>
            <w:rStyle w:val="a7"/>
            <w:rFonts w:ascii="Cambria" w:hAnsi="Cambria"/>
            <w:sz w:val="32"/>
            <w:szCs w:val="32"/>
          </w:rPr>
          <w:t>.</w:t>
        </w:r>
        <w:proofErr w:type="spellStart"/>
        <w:r w:rsidRPr="00164B28">
          <w:rPr>
            <w:rStyle w:val="a7"/>
            <w:rFonts w:ascii="Cambria" w:hAnsi="Cambria"/>
            <w:sz w:val="32"/>
            <w:szCs w:val="32"/>
            <w:lang w:val="en-US"/>
          </w:rPr>
          <w:t>kirov</w:t>
        </w:r>
        <w:proofErr w:type="spellEnd"/>
        <w:r w:rsidRPr="00164B28">
          <w:rPr>
            <w:rStyle w:val="a7"/>
            <w:rFonts w:ascii="Cambria" w:hAnsi="Cambria"/>
            <w:sz w:val="32"/>
            <w:szCs w:val="32"/>
          </w:rPr>
          <w:t>.</w:t>
        </w:r>
        <w:proofErr w:type="spellStart"/>
        <w:r w:rsidRPr="00164B28">
          <w:rPr>
            <w:rStyle w:val="a7"/>
            <w:rFonts w:ascii="Cambria" w:hAnsi="Cambria"/>
            <w:sz w:val="32"/>
            <w:szCs w:val="32"/>
            <w:lang w:val="en-US"/>
          </w:rPr>
          <w:t>spb</w:t>
        </w:r>
        <w:proofErr w:type="spellEnd"/>
        <w:r w:rsidRPr="00164B28">
          <w:rPr>
            <w:rStyle w:val="a7"/>
            <w:rFonts w:ascii="Cambria" w:hAnsi="Cambria"/>
            <w:sz w:val="32"/>
            <w:szCs w:val="32"/>
          </w:rPr>
          <w:t>.</w:t>
        </w:r>
        <w:proofErr w:type="spellStart"/>
        <w:r w:rsidRPr="00164B28">
          <w:rPr>
            <w:rStyle w:val="a7"/>
            <w:rFonts w:ascii="Cambria" w:hAnsi="Cambria"/>
            <w:sz w:val="32"/>
            <w:szCs w:val="32"/>
            <w:lang w:val="en-US"/>
          </w:rPr>
          <w:t>ru</w:t>
        </w:r>
        <w:proofErr w:type="spellEnd"/>
        <w:r w:rsidRPr="00164B28">
          <w:rPr>
            <w:rStyle w:val="a7"/>
            <w:rFonts w:ascii="Cambria" w:hAnsi="Cambria"/>
            <w:sz w:val="32"/>
            <w:szCs w:val="32"/>
          </w:rPr>
          <w:t>/</w:t>
        </w:r>
        <w:proofErr w:type="spellStart"/>
        <w:r w:rsidRPr="00164B28">
          <w:rPr>
            <w:rStyle w:val="a7"/>
            <w:rFonts w:ascii="Cambria" w:hAnsi="Cambria"/>
            <w:sz w:val="32"/>
            <w:szCs w:val="32"/>
            <w:lang w:val="en-US"/>
          </w:rPr>
          <w:t>sc</w:t>
        </w:r>
        <w:proofErr w:type="spellEnd"/>
        <w:r w:rsidRPr="00164B28">
          <w:rPr>
            <w:rStyle w:val="a7"/>
            <w:rFonts w:ascii="Cambria" w:hAnsi="Cambria"/>
            <w:sz w:val="32"/>
            <w:szCs w:val="32"/>
          </w:rPr>
          <w:t>/539</w:t>
        </w:r>
      </w:hyperlink>
    </w:p>
    <w:p w14:paraId="48E13E88" w14:textId="77777777" w:rsidR="00164B28" w:rsidRPr="00773D7B" w:rsidRDefault="00164B28" w:rsidP="00164B28">
      <w:pPr>
        <w:pStyle w:val="msoaddress"/>
        <w:widowControl w:val="0"/>
        <w:spacing w:line="240" w:lineRule="auto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0428CCF1" w14:textId="77777777" w:rsidR="00164B28" w:rsidRDefault="00164B28" w:rsidP="00164B28"/>
    <w:p w14:paraId="7DEF4543" w14:textId="77777777" w:rsidR="004C604F" w:rsidRDefault="004C604F" w:rsidP="00164B28"/>
    <w:p w14:paraId="6BDD08DA" w14:textId="77777777" w:rsidR="00AE7CFB" w:rsidRDefault="00AE7CFB" w:rsidP="00164B28"/>
    <w:tbl>
      <w:tblPr>
        <w:tblStyle w:val="a6"/>
        <w:tblpPr w:leftFromText="180" w:rightFromText="180" w:vertAnchor="page" w:horzAnchor="margin" w:tblpXSpec="center" w:tblpY="60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931"/>
      </w:tblGrid>
      <w:tr w:rsidR="006F7563" w:rsidRPr="00773D7B" w14:paraId="7533EC9B" w14:textId="77777777" w:rsidTr="004A1338">
        <w:trPr>
          <w:trHeight w:val="746"/>
        </w:trPr>
        <w:tc>
          <w:tcPr>
            <w:tcW w:w="1809" w:type="dxa"/>
            <w:vAlign w:val="center"/>
          </w:tcPr>
          <w:p w14:paraId="40EDF682" w14:textId="44C915FD" w:rsidR="006F7563" w:rsidRPr="00773D7B" w:rsidRDefault="002F432F" w:rsidP="00B10391">
            <w:pPr>
              <w:pStyle w:val="a5"/>
              <w:widowControl w:val="0"/>
              <w:tabs>
                <w:tab w:val="left" w:pos="335"/>
              </w:tabs>
              <w:ind w:left="0"/>
              <w:rPr>
                <w:b/>
                <w:sz w:val="24"/>
                <w:szCs w:val="24"/>
              </w:rPr>
            </w:pPr>
            <w:r w:rsidRPr="002F432F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15D735C" wp14:editId="291F7234">
                  <wp:extent cx="1101725" cy="948055"/>
                  <wp:effectExtent l="0" t="0" r="3175" b="4445"/>
                  <wp:docPr id="1031" name="Picture 7" descr="imc logo blan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7" descr="imc logo blank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9457"/>
                          <a:stretch/>
                        </pic:blipFill>
                        <pic:spPr bwMode="auto">
                          <a:xfrm>
                            <a:off x="0" y="0"/>
                            <a:ext cx="1101725" cy="94805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14:paraId="0416AE93" w14:textId="3ABB3955" w:rsidR="006F7563" w:rsidRPr="00B51C42" w:rsidRDefault="002F432F" w:rsidP="004A1338">
            <w:pPr>
              <w:widowControl w:val="0"/>
              <w:tabs>
                <w:tab w:val="left" w:pos="317"/>
              </w:tabs>
              <w:ind w:left="34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ГБУ</w:t>
            </w:r>
            <w:r w:rsidRPr="002F432F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ДППО</w:t>
            </w:r>
            <w:r w:rsidRPr="002F432F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ЦПКС</w:t>
            </w:r>
            <w:r w:rsidRPr="002F432F">
              <w:rPr>
                <w:sz w:val="30"/>
                <w:szCs w:val="30"/>
              </w:rPr>
              <w:t xml:space="preserve"> "Информационно-методический центр" Кировского района Санкт-Петербурга</w:t>
            </w:r>
          </w:p>
        </w:tc>
      </w:tr>
      <w:tr w:rsidR="006F7563" w:rsidRPr="00773D7B" w14:paraId="4EBCF33F" w14:textId="77777777" w:rsidTr="004A1338">
        <w:trPr>
          <w:trHeight w:val="841"/>
        </w:trPr>
        <w:tc>
          <w:tcPr>
            <w:tcW w:w="1809" w:type="dxa"/>
            <w:vAlign w:val="center"/>
          </w:tcPr>
          <w:p w14:paraId="6408E0C8" w14:textId="7B7F9C94" w:rsidR="006F7563" w:rsidRPr="00773D7B" w:rsidRDefault="004A1338" w:rsidP="004A1338">
            <w:pPr>
              <w:pStyle w:val="a5"/>
              <w:widowControl w:val="0"/>
              <w:tabs>
                <w:tab w:val="left" w:pos="335"/>
              </w:tabs>
              <w:ind w:left="-142"/>
              <w:rPr>
                <w:b/>
                <w:sz w:val="24"/>
                <w:szCs w:val="24"/>
              </w:rPr>
            </w:pPr>
            <w:r w:rsidRPr="004A1338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69A6C489" wp14:editId="3DCEB5D4">
                  <wp:extent cx="1101725" cy="962660"/>
                  <wp:effectExtent l="38100" t="38100" r="41275" b="104140"/>
                  <wp:docPr id="20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25871" t="26251" r="37702" b="10625"/>
                          <a:stretch/>
                        </pic:blipFill>
                        <pic:spPr>
                          <a:xfrm>
                            <a:off x="0" y="0"/>
                            <a:ext cx="1101725" cy="96266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14:paraId="49EE033C" w14:textId="1CDB9D6F" w:rsidR="009549A6" w:rsidRPr="00B51C42" w:rsidRDefault="00713575" w:rsidP="004A1338">
            <w:pPr>
              <w:widowControl w:val="0"/>
              <w:tabs>
                <w:tab w:val="left" w:pos="317"/>
              </w:tabs>
              <w:ind w:left="3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ГБОУ СОШ №</w:t>
            </w:r>
            <w:r w:rsidR="006F7563" w:rsidRPr="00B51C42">
              <w:rPr>
                <w:sz w:val="30"/>
                <w:szCs w:val="30"/>
              </w:rPr>
              <w:t>539</w:t>
            </w:r>
            <w:r w:rsidR="00B10391" w:rsidRPr="00B51C42">
              <w:rPr>
                <w:sz w:val="30"/>
                <w:szCs w:val="30"/>
              </w:rPr>
              <w:t xml:space="preserve"> </w:t>
            </w:r>
            <w:r w:rsidR="006F7563" w:rsidRPr="00B51C42">
              <w:rPr>
                <w:sz w:val="30"/>
                <w:szCs w:val="30"/>
              </w:rPr>
              <w:t>с углублённым изучением иностранных языков</w:t>
            </w:r>
          </w:p>
          <w:p w14:paraId="0DD8BC50" w14:textId="4AFEE2DF" w:rsidR="006F7563" w:rsidRPr="00B51C42" w:rsidRDefault="006F7563" w:rsidP="004A1338">
            <w:pPr>
              <w:widowControl w:val="0"/>
              <w:tabs>
                <w:tab w:val="left" w:pos="317"/>
              </w:tabs>
              <w:ind w:left="34"/>
              <w:rPr>
                <w:sz w:val="30"/>
                <w:szCs w:val="30"/>
              </w:rPr>
            </w:pPr>
            <w:r w:rsidRPr="00B51C42">
              <w:rPr>
                <w:sz w:val="30"/>
                <w:szCs w:val="30"/>
              </w:rPr>
              <w:t>Кировского района Санкт-Петербурга</w:t>
            </w:r>
          </w:p>
        </w:tc>
      </w:tr>
    </w:tbl>
    <w:p w14:paraId="109CC989" w14:textId="77777777" w:rsidR="0025638F" w:rsidRPr="000B7426" w:rsidRDefault="0025638F" w:rsidP="006F7563">
      <w:pPr>
        <w:rPr>
          <w:rFonts w:ascii="Cambria" w:hAnsi="Cambria"/>
          <w:b/>
          <w:bCs/>
          <w:sz w:val="72"/>
          <w:szCs w:val="36"/>
        </w:rPr>
      </w:pPr>
    </w:p>
    <w:p w14:paraId="52E71DC4" w14:textId="5A8E9DC5" w:rsidR="00B10391" w:rsidRPr="00A54A4E" w:rsidRDefault="009C1980" w:rsidP="00AD6E64">
      <w:pPr>
        <w:jc w:val="center"/>
        <w:rPr>
          <w:rFonts w:ascii="Cambria" w:hAnsi="Cambria"/>
          <w:b/>
          <w:bCs/>
          <w:color w:val="0070C0"/>
          <w:sz w:val="52"/>
          <w:szCs w:val="36"/>
        </w:rPr>
      </w:pPr>
      <w:r>
        <w:rPr>
          <w:rFonts w:ascii="Cambria" w:hAnsi="Cambria"/>
          <w:b/>
          <w:bCs/>
          <w:color w:val="0070C0"/>
          <w:sz w:val="52"/>
          <w:szCs w:val="36"/>
        </w:rPr>
        <w:t>РАЙ</w:t>
      </w:r>
      <w:r w:rsidR="00E2288E" w:rsidRPr="00A54A4E">
        <w:rPr>
          <w:rFonts w:ascii="Cambria" w:hAnsi="Cambria"/>
          <w:b/>
          <w:bCs/>
          <w:color w:val="0070C0"/>
          <w:sz w:val="52"/>
          <w:szCs w:val="36"/>
        </w:rPr>
        <w:t>ОННЫЙ СЕМИНАР</w:t>
      </w:r>
    </w:p>
    <w:p w14:paraId="30A5AC10" w14:textId="77777777" w:rsidR="00AD6E64" w:rsidRDefault="00E2288E" w:rsidP="00AD6E64">
      <w:pPr>
        <w:jc w:val="center"/>
        <w:rPr>
          <w:rFonts w:ascii="Cambria" w:hAnsi="Cambria"/>
          <w:b/>
          <w:bCs/>
          <w:color w:val="0070C0"/>
          <w:sz w:val="52"/>
          <w:szCs w:val="36"/>
        </w:rPr>
      </w:pPr>
      <w:r w:rsidRPr="00A54A4E">
        <w:rPr>
          <w:rFonts w:ascii="Cambria" w:hAnsi="Cambria"/>
          <w:b/>
          <w:bCs/>
          <w:color w:val="0070C0"/>
          <w:sz w:val="52"/>
          <w:szCs w:val="36"/>
        </w:rPr>
        <w:t xml:space="preserve"> «</w:t>
      </w:r>
      <w:r w:rsidR="00AD6E64" w:rsidRPr="00AD6E64">
        <w:rPr>
          <w:rFonts w:ascii="Cambria" w:hAnsi="Cambria"/>
          <w:b/>
          <w:bCs/>
          <w:color w:val="0070C0"/>
          <w:sz w:val="52"/>
          <w:szCs w:val="36"/>
        </w:rPr>
        <w:t xml:space="preserve">Создание системы освоения </w:t>
      </w:r>
    </w:p>
    <w:p w14:paraId="73AEAB9A" w14:textId="5EC69E0E" w:rsidR="00AD6E64" w:rsidRDefault="00AD6E64" w:rsidP="00AD6E64">
      <w:pPr>
        <w:jc w:val="center"/>
        <w:rPr>
          <w:rFonts w:ascii="Cambria" w:hAnsi="Cambria"/>
          <w:b/>
          <w:bCs/>
          <w:color w:val="0070C0"/>
          <w:sz w:val="52"/>
          <w:szCs w:val="36"/>
        </w:rPr>
      </w:pPr>
      <w:r w:rsidRPr="00AD6E64">
        <w:rPr>
          <w:rFonts w:ascii="Cambria" w:hAnsi="Cambria"/>
          <w:b/>
          <w:bCs/>
          <w:color w:val="0070C0"/>
          <w:sz w:val="52"/>
          <w:szCs w:val="36"/>
        </w:rPr>
        <w:t xml:space="preserve">и применения обучающимися </w:t>
      </w:r>
    </w:p>
    <w:p w14:paraId="04AA5A6D" w14:textId="77777777" w:rsidR="00AD6E64" w:rsidRDefault="00AD6E64" w:rsidP="00AD6E64">
      <w:pPr>
        <w:jc w:val="center"/>
        <w:rPr>
          <w:rFonts w:ascii="Cambria" w:hAnsi="Cambria"/>
          <w:b/>
          <w:bCs/>
          <w:color w:val="0070C0"/>
          <w:sz w:val="52"/>
          <w:szCs w:val="36"/>
        </w:rPr>
      </w:pPr>
      <w:r w:rsidRPr="00AD6E64">
        <w:rPr>
          <w:rFonts w:ascii="Cambria" w:hAnsi="Cambria"/>
          <w:b/>
          <w:bCs/>
          <w:color w:val="0070C0"/>
          <w:sz w:val="52"/>
          <w:szCs w:val="36"/>
        </w:rPr>
        <w:t xml:space="preserve">ключевых компетенций через </w:t>
      </w:r>
    </w:p>
    <w:p w14:paraId="63575296" w14:textId="165BCB30" w:rsidR="00E2288E" w:rsidRPr="006F7563" w:rsidRDefault="00AD6E64" w:rsidP="00AD6E64">
      <w:pPr>
        <w:jc w:val="center"/>
        <w:rPr>
          <w:rFonts w:ascii="Cambria" w:hAnsi="Cambria"/>
          <w:b/>
          <w:bCs/>
          <w:color w:val="0070C0"/>
          <w:sz w:val="52"/>
          <w:szCs w:val="36"/>
        </w:rPr>
      </w:pPr>
      <w:r w:rsidRPr="00AD6E64">
        <w:rPr>
          <w:rFonts w:ascii="Cambria" w:hAnsi="Cambria"/>
          <w:b/>
          <w:bCs/>
          <w:color w:val="0070C0"/>
          <w:sz w:val="52"/>
          <w:szCs w:val="36"/>
        </w:rPr>
        <w:t>преемственность ДО и НОО</w:t>
      </w:r>
      <w:r w:rsidR="00E2288E" w:rsidRPr="00A54A4E">
        <w:rPr>
          <w:rFonts w:ascii="Cambria" w:hAnsi="Cambria"/>
          <w:b/>
          <w:bCs/>
          <w:color w:val="0070C0"/>
          <w:sz w:val="52"/>
          <w:szCs w:val="36"/>
        </w:rPr>
        <w:t>»</w:t>
      </w:r>
    </w:p>
    <w:p w14:paraId="1A9E0E09" w14:textId="77777777" w:rsidR="006F7563" w:rsidRPr="00C17DF5" w:rsidRDefault="006F7563" w:rsidP="006F7563">
      <w:pPr>
        <w:jc w:val="center"/>
        <w:rPr>
          <w:rFonts w:ascii="Cambria" w:hAnsi="Cambria"/>
          <w:bCs/>
          <w:sz w:val="48"/>
          <w:szCs w:val="36"/>
        </w:rPr>
      </w:pPr>
    </w:p>
    <w:p w14:paraId="75E9743E" w14:textId="031D6A82" w:rsidR="000B18B4" w:rsidRDefault="002F432F" w:rsidP="006F7563">
      <w:pPr>
        <w:jc w:val="center"/>
        <w:rPr>
          <w:rFonts w:ascii="Cambria" w:hAnsi="Cambria"/>
          <w:bCs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1A8BA983" wp14:editId="7AF2C77A">
            <wp:extent cx="1550670" cy="1435023"/>
            <wp:effectExtent l="0" t="0" r="0" b="0"/>
            <wp:docPr id="5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53" t="33079" r="28629" b="20685"/>
                    <a:stretch/>
                  </pic:blipFill>
                  <pic:spPr bwMode="auto">
                    <a:xfrm>
                      <a:off x="0" y="0"/>
                      <a:ext cx="1569970" cy="1452884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1D69B5" w14:textId="77777777" w:rsidR="000B18B4" w:rsidRDefault="000B18B4" w:rsidP="006F7563">
      <w:pPr>
        <w:jc w:val="center"/>
        <w:rPr>
          <w:rFonts w:ascii="Cambria" w:hAnsi="Cambria"/>
          <w:bCs/>
          <w:sz w:val="36"/>
          <w:szCs w:val="36"/>
        </w:rPr>
      </w:pPr>
    </w:p>
    <w:p w14:paraId="40FF45F3" w14:textId="77777777" w:rsidR="00232A60" w:rsidRDefault="00232A60" w:rsidP="007600A9">
      <w:pPr>
        <w:rPr>
          <w:noProof/>
          <w:sz w:val="18"/>
          <w:szCs w:val="18"/>
          <w:lang w:eastAsia="ru-RU"/>
        </w:rPr>
      </w:pPr>
    </w:p>
    <w:p w14:paraId="6B518009" w14:textId="77777777" w:rsidR="004C604F" w:rsidRPr="0025638F" w:rsidRDefault="004C604F" w:rsidP="007600A9">
      <w:pPr>
        <w:rPr>
          <w:noProof/>
          <w:sz w:val="10"/>
          <w:szCs w:val="18"/>
          <w:lang w:eastAsia="ru-RU"/>
        </w:rPr>
      </w:pPr>
    </w:p>
    <w:p w14:paraId="46CE5B9E" w14:textId="77777777" w:rsidR="006F7563" w:rsidRPr="00AB2497" w:rsidRDefault="006F7563" w:rsidP="006F7563">
      <w:pPr>
        <w:pStyle w:val="Default"/>
        <w:rPr>
          <w:sz w:val="28"/>
        </w:rPr>
      </w:pPr>
    </w:p>
    <w:p w14:paraId="70045C67" w14:textId="77777777" w:rsidR="00232A60" w:rsidRDefault="00232A60" w:rsidP="00A94E09">
      <w:pPr>
        <w:spacing w:after="0" w:line="240" w:lineRule="auto"/>
        <w:jc w:val="center"/>
        <w:rPr>
          <w:rFonts w:ascii="Cambria" w:hAnsi="Cambria"/>
          <w:bCs/>
          <w:sz w:val="36"/>
          <w:szCs w:val="36"/>
        </w:rPr>
      </w:pPr>
      <w:r w:rsidRPr="00232A60">
        <w:rPr>
          <w:rFonts w:ascii="Cambria" w:hAnsi="Cambria"/>
          <w:bCs/>
          <w:sz w:val="36"/>
          <w:szCs w:val="36"/>
        </w:rPr>
        <w:t>Санкт-Петербург,</w:t>
      </w:r>
    </w:p>
    <w:p w14:paraId="6AF7691F" w14:textId="74455940" w:rsidR="00F65D6F" w:rsidRPr="00AB2497" w:rsidRDefault="006F7563" w:rsidP="00A94E09">
      <w:pPr>
        <w:spacing w:after="0" w:line="240" w:lineRule="auto"/>
        <w:jc w:val="center"/>
        <w:rPr>
          <w:rFonts w:ascii="Cambria" w:hAnsi="Cambria"/>
          <w:bCs/>
          <w:sz w:val="36"/>
          <w:szCs w:val="36"/>
        </w:rPr>
      </w:pPr>
      <w:r w:rsidRPr="00AB2497">
        <w:rPr>
          <w:rFonts w:ascii="Cambria" w:hAnsi="Cambria"/>
          <w:bCs/>
          <w:sz w:val="36"/>
          <w:szCs w:val="36"/>
        </w:rPr>
        <w:t xml:space="preserve">5 </w:t>
      </w:r>
      <w:r w:rsidR="009C1980">
        <w:rPr>
          <w:rFonts w:ascii="Cambria" w:hAnsi="Cambria"/>
          <w:bCs/>
          <w:sz w:val="36"/>
          <w:szCs w:val="36"/>
        </w:rPr>
        <w:t>апреля</w:t>
      </w:r>
      <w:r w:rsidRPr="00AB2497">
        <w:rPr>
          <w:rFonts w:ascii="Cambria" w:hAnsi="Cambria"/>
          <w:bCs/>
          <w:sz w:val="36"/>
          <w:szCs w:val="36"/>
        </w:rPr>
        <w:t xml:space="preserve"> 2022 года</w:t>
      </w:r>
    </w:p>
    <w:sectPr w:rsidR="00F65D6F" w:rsidRPr="00AB2497" w:rsidSect="00EA54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522AF"/>
    <w:multiLevelType w:val="hybridMultilevel"/>
    <w:tmpl w:val="7B2A6C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A279D"/>
    <w:multiLevelType w:val="hybridMultilevel"/>
    <w:tmpl w:val="AB80CB2A"/>
    <w:lvl w:ilvl="0" w:tplc="79A89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E5566"/>
    <w:multiLevelType w:val="hybridMultilevel"/>
    <w:tmpl w:val="7F1CE1B6"/>
    <w:lvl w:ilvl="0" w:tplc="A20666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C0"/>
    <w:rsid w:val="00003A38"/>
    <w:rsid w:val="00007BE7"/>
    <w:rsid w:val="00014BAB"/>
    <w:rsid w:val="00017490"/>
    <w:rsid w:val="000353F5"/>
    <w:rsid w:val="00073896"/>
    <w:rsid w:val="000A4024"/>
    <w:rsid w:val="000B18B4"/>
    <w:rsid w:val="000B7426"/>
    <w:rsid w:val="000D4ACB"/>
    <w:rsid w:val="000D659B"/>
    <w:rsid w:val="000D7D79"/>
    <w:rsid w:val="000F0C69"/>
    <w:rsid w:val="00110A04"/>
    <w:rsid w:val="00120B16"/>
    <w:rsid w:val="001248A1"/>
    <w:rsid w:val="001370B1"/>
    <w:rsid w:val="0014325A"/>
    <w:rsid w:val="0014736D"/>
    <w:rsid w:val="00163AEF"/>
    <w:rsid w:val="00164B28"/>
    <w:rsid w:val="001710C5"/>
    <w:rsid w:val="0017515D"/>
    <w:rsid w:val="00182B5F"/>
    <w:rsid w:val="001A081E"/>
    <w:rsid w:val="001A12D0"/>
    <w:rsid w:val="001C217A"/>
    <w:rsid w:val="001C3EF3"/>
    <w:rsid w:val="001C624D"/>
    <w:rsid w:val="001E2FAA"/>
    <w:rsid w:val="001E74F5"/>
    <w:rsid w:val="00200AF9"/>
    <w:rsid w:val="00201843"/>
    <w:rsid w:val="00232A60"/>
    <w:rsid w:val="00241B6C"/>
    <w:rsid w:val="00254EE8"/>
    <w:rsid w:val="0025638F"/>
    <w:rsid w:val="00256BAF"/>
    <w:rsid w:val="002B32BA"/>
    <w:rsid w:val="002F432F"/>
    <w:rsid w:val="00325DE3"/>
    <w:rsid w:val="00352B37"/>
    <w:rsid w:val="00360A2F"/>
    <w:rsid w:val="003834A2"/>
    <w:rsid w:val="003C649C"/>
    <w:rsid w:val="003D17F0"/>
    <w:rsid w:val="003D7138"/>
    <w:rsid w:val="003F725D"/>
    <w:rsid w:val="00413E81"/>
    <w:rsid w:val="00417E0E"/>
    <w:rsid w:val="00455932"/>
    <w:rsid w:val="00466B76"/>
    <w:rsid w:val="0048545F"/>
    <w:rsid w:val="00495F3A"/>
    <w:rsid w:val="004A1338"/>
    <w:rsid w:val="004A402F"/>
    <w:rsid w:val="004C288A"/>
    <w:rsid w:val="004C604F"/>
    <w:rsid w:val="004C70B2"/>
    <w:rsid w:val="004D632F"/>
    <w:rsid w:val="004E6DBF"/>
    <w:rsid w:val="004F1098"/>
    <w:rsid w:val="004F46FE"/>
    <w:rsid w:val="004F76C8"/>
    <w:rsid w:val="0053485D"/>
    <w:rsid w:val="00534BC4"/>
    <w:rsid w:val="0054017C"/>
    <w:rsid w:val="00561BB2"/>
    <w:rsid w:val="00576781"/>
    <w:rsid w:val="005A400C"/>
    <w:rsid w:val="005C46BB"/>
    <w:rsid w:val="005F086A"/>
    <w:rsid w:val="005F2342"/>
    <w:rsid w:val="00604146"/>
    <w:rsid w:val="006058A5"/>
    <w:rsid w:val="00610902"/>
    <w:rsid w:val="006419D7"/>
    <w:rsid w:val="006523A9"/>
    <w:rsid w:val="0065779B"/>
    <w:rsid w:val="00676C68"/>
    <w:rsid w:val="006A40C8"/>
    <w:rsid w:val="006A4AD7"/>
    <w:rsid w:val="006B1D2B"/>
    <w:rsid w:val="006E2B44"/>
    <w:rsid w:val="006F7563"/>
    <w:rsid w:val="00713575"/>
    <w:rsid w:val="00713BFA"/>
    <w:rsid w:val="00722AD4"/>
    <w:rsid w:val="00750BA9"/>
    <w:rsid w:val="0075220A"/>
    <w:rsid w:val="007600A9"/>
    <w:rsid w:val="00763B84"/>
    <w:rsid w:val="00791668"/>
    <w:rsid w:val="007B6723"/>
    <w:rsid w:val="007D3540"/>
    <w:rsid w:val="007D65CB"/>
    <w:rsid w:val="007E6D73"/>
    <w:rsid w:val="007E7AF1"/>
    <w:rsid w:val="007F4BC3"/>
    <w:rsid w:val="007F62FA"/>
    <w:rsid w:val="008317A9"/>
    <w:rsid w:val="008623CD"/>
    <w:rsid w:val="00872E62"/>
    <w:rsid w:val="00883988"/>
    <w:rsid w:val="008A124B"/>
    <w:rsid w:val="009066A1"/>
    <w:rsid w:val="0091499A"/>
    <w:rsid w:val="00940535"/>
    <w:rsid w:val="009549A6"/>
    <w:rsid w:val="00984D04"/>
    <w:rsid w:val="00987D9A"/>
    <w:rsid w:val="00992FE9"/>
    <w:rsid w:val="009A1FEB"/>
    <w:rsid w:val="009B5FB2"/>
    <w:rsid w:val="009C1980"/>
    <w:rsid w:val="009C2522"/>
    <w:rsid w:val="009C64B8"/>
    <w:rsid w:val="009D2EFF"/>
    <w:rsid w:val="00A016C0"/>
    <w:rsid w:val="00A05C17"/>
    <w:rsid w:val="00A21CF8"/>
    <w:rsid w:val="00A265B9"/>
    <w:rsid w:val="00A404FB"/>
    <w:rsid w:val="00A46681"/>
    <w:rsid w:val="00A54A4E"/>
    <w:rsid w:val="00A63069"/>
    <w:rsid w:val="00A94E09"/>
    <w:rsid w:val="00AB2497"/>
    <w:rsid w:val="00AB4D3E"/>
    <w:rsid w:val="00AD2848"/>
    <w:rsid w:val="00AD6E64"/>
    <w:rsid w:val="00AE7CFB"/>
    <w:rsid w:val="00AF75E2"/>
    <w:rsid w:val="00B10391"/>
    <w:rsid w:val="00B17C21"/>
    <w:rsid w:val="00B2631C"/>
    <w:rsid w:val="00B272DA"/>
    <w:rsid w:val="00B33201"/>
    <w:rsid w:val="00B3435C"/>
    <w:rsid w:val="00B51C42"/>
    <w:rsid w:val="00B56384"/>
    <w:rsid w:val="00B734A2"/>
    <w:rsid w:val="00B97238"/>
    <w:rsid w:val="00BC4FD4"/>
    <w:rsid w:val="00BC5FF2"/>
    <w:rsid w:val="00BE5689"/>
    <w:rsid w:val="00BF50BB"/>
    <w:rsid w:val="00BF5384"/>
    <w:rsid w:val="00C17DF5"/>
    <w:rsid w:val="00C40B7B"/>
    <w:rsid w:val="00C53499"/>
    <w:rsid w:val="00C62D7F"/>
    <w:rsid w:val="00C663DB"/>
    <w:rsid w:val="00C905D2"/>
    <w:rsid w:val="00CA4B6B"/>
    <w:rsid w:val="00CB3676"/>
    <w:rsid w:val="00CB6B96"/>
    <w:rsid w:val="00CC368B"/>
    <w:rsid w:val="00CE0F14"/>
    <w:rsid w:val="00D1126B"/>
    <w:rsid w:val="00D402EE"/>
    <w:rsid w:val="00D91D70"/>
    <w:rsid w:val="00DA61D4"/>
    <w:rsid w:val="00DB3981"/>
    <w:rsid w:val="00DE499C"/>
    <w:rsid w:val="00E2288E"/>
    <w:rsid w:val="00E46E02"/>
    <w:rsid w:val="00E67D86"/>
    <w:rsid w:val="00E701DB"/>
    <w:rsid w:val="00EA54A6"/>
    <w:rsid w:val="00EB3782"/>
    <w:rsid w:val="00EB3DC8"/>
    <w:rsid w:val="00ED61CF"/>
    <w:rsid w:val="00EE645D"/>
    <w:rsid w:val="00EF4401"/>
    <w:rsid w:val="00F15E7F"/>
    <w:rsid w:val="00F238C7"/>
    <w:rsid w:val="00F24F59"/>
    <w:rsid w:val="00F53A2C"/>
    <w:rsid w:val="00F563B2"/>
    <w:rsid w:val="00F65D6F"/>
    <w:rsid w:val="00F70971"/>
    <w:rsid w:val="00F71B9A"/>
    <w:rsid w:val="00F97D15"/>
    <w:rsid w:val="00FB1078"/>
    <w:rsid w:val="00FB26FB"/>
    <w:rsid w:val="00FB69EE"/>
    <w:rsid w:val="00FF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7F534"/>
  <w15:docId w15:val="{5FF3E3C7-17EF-4822-BB58-07EDFFAE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2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4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9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1CF8"/>
    <w:pPr>
      <w:ind w:left="720"/>
      <w:contextualSpacing/>
    </w:pPr>
  </w:style>
  <w:style w:type="table" w:styleId="a6">
    <w:name w:val="Table Grid"/>
    <w:basedOn w:val="a1"/>
    <w:uiPriority w:val="59"/>
    <w:rsid w:val="006F7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164B28"/>
    <w:rPr>
      <w:color w:val="6633CC"/>
      <w:u w:val="single"/>
    </w:rPr>
  </w:style>
  <w:style w:type="paragraph" w:customStyle="1" w:styleId="msoaddress">
    <w:name w:val="msoaddress"/>
    <w:rsid w:val="00164B28"/>
    <w:pPr>
      <w:tabs>
        <w:tab w:val="left" w:pos="-31680"/>
      </w:tabs>
      <w:spacing w:after="0" w:line="300" w:lineRule="auto"/>
      <w:jc w:val="center"/>
    </w:pPr>
    <w:rPr>
      <w:rFonts w:ascii="Arial" w:eastAsia="Times New Roman" w:hAnsi="Arial" w:cs="Arial"/>
      <w:color w:val="000000"/>
      <w:kern w:val="2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irov.spb.ru/sc/53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539@kirov.spb.ru" TargetMode="External"/><Relationship Id="rId11" Type="http://schemas.microsoft.com/office/2007/relationships/hdphoto" Target="media/hdphoto1.wdp"/><Relationship Id="rId5" Type="http://schemas.openxmlformats.org/officeDocument/2006/relationships/hyperlink" Target="https://disk.yandex.ru/i/8AiFpaEQrtKmEA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4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HQ</dc:creator>
  <cp:keywords/>
  <dc:description/>
  <cp:lastModifiedBy>HQ</cp:lastModifiedBy>
  <cp:revision>175</cp:revision>
  <cp:lastPrinted>2022-03-24T15:19:00Z</cp:lastPrinted>
  <dcterms:created xsi:type="dcterms:W3CDTF">2022-03-22T23:56:00Z</dcterms:created>
  <dcterms:modified xsi:type="dcterms:W3CDTF">2022-04-10T20:37:00Z</dcterms:modified>
</cp:coreProperties>
</file>